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88" w:rsidRPr="00EF2812" w:rsidRDefault="003C5312" w:rsidP="00684E88">
      <w:pPr>
        <w:jc w:val="center"/>
        <w:rPr>
          <w:rFonts w:ascii="ＭＳ ゴシック" w:eastAsia="ＭＳ ゴシック" w:hAnsi="ＭＳ ゴシック"/>
          <w:sz w:val="28"/>
          <w:szCs w:val="28"/>
          <w:u w:val="single"/>
        </w:rPr>
      </w:pPr>
      <w:bookmarkStart w:id="0" w:name="_GoBack"/>
      <w:bookmarkEnd w:id="0"/>
      <w:r w:rsidRPr="00EF2812">
        <w:rPr>
          <w:rFonts w:ascii="ＭＳ ゴシック" w:eastAsia="ＭＳ ゴシック" w:hAnsi="ＭＳ ゴシック" w:hint="eastAsia"/>
          <w:sz w:val="24"/>
          <w:szCs w:val="24"/>
          <w:u w:val="single"/>
        </w:rPr>
        <w:t>平成３０</w:t>
      </w:r>
      <w:r w:rsidR="00F57F26" w:rsidRPr="00EF2812">
        <w:rPr>
          <w:rFonts w:ascii="ＭＳ ゴシック" w:eastAsia="ＭＳ ゴシック" w:hAnsi="ＭＳ ゴシック" w:hint="eastAsia"/>
          <w:sz w:val="24"/>
          <w:szCs w:val="24"/>
          <w:u w:val="single"/>
        </w:rPr>
        <w:t>年度</w:t>
      </w:r>
      <w:r w:rsidR="00F57F26" w:rsidRPr="00EF2812">
        <w:rPr>
          <w:rFonts w:ascii="ＭＳ ゴシック" w:eastAsia="ＭＳ ゴシック" w:hAnsi="ＭＳ ゴシック" w:hint="eastAsia"/>
          <w:sz w:val="28"/>
          <w:szCs w:val="28"/>
          <w:u w:val="single"/>
        </w:rPr>
        <w:t xml:space="preserve">　社会福祉法人　京都</w:t>
      </w:r>
      <w:r w:rsidR="00684E88" w:rsidRPr="00EF2812">
        <w:rPr>
          <w:rFonts w:ascii="ＭＳ ゴシック" w:eastAsia="ＭＳ ゴシック" w:hAnsi="ＭＳ ゴシック" w:hint="eastAsia"/>
          <w:sz w:val="28"/>
          <w:szCs w:val="28"/>
          <w:u w:val="single"/>
        </w:rPr>
        <w:t>ワークハウス　事業計画書</w:t>
      </w:r>
    </w:p>
    <w:p w:rsidR="00684E88" w:rsidRDefault="00684E88" w:rsidP="00684E88">
      <w:pPr>
        <w:rPr>
          <w:rFonts w:ascii="HGSｺﾞｼｯｸM" w:eastAsia="HGSｺﾞｼｯｸM" w:hAnsi="ＭＳ Ｐ明朝"/>
          <w:b/>
        </w:rPr>
      </w:pPr>
    </w:p>
    <w:p w:rsidR="00684E88" w:rsidRDefault="00F57F26" w:rsidP="00684E88">
      <w:pPr>
        <w:rPr>
          <w:rFonts w:ascii="ＭＳ ゴシック" w:eastAsia="ＭＳ ゴシック" w:hAnsi="ＭＳ ゴシック"/>
        </w:rPr>
      </w:pPr>
      <w:r>
        <w:rPr>
          <w:rFonts w:ascii="ＭＳ ゴシック" w:eastAsia="ＭＳ ゴシック" w:hAnsi="ＭＳ ゴシック" w:hint="eastAsia"/>
        </w:rPr>
        <w:t>〇事業</w:t>
      </w:r>
      <w:r w:rsidR="00684E88">
        <w:rPr>
          <w:rFonts w:ascii="ＭＳ ゴシック" w:eastAsia="ＭＳ ゴシック" w:hAnsi="ＭＳ ゴシック" w:hint="eastAsia"/>
        </w:rPr>
        <w:t>名　　　　上京ワークハウス（主たる事業所）</w:t>
      </w:r>
    </w:p>
    <w:p w:rsidR="003C5312" w:rsidRDefault="00684E88" w:rsidP="00684E88">
      <w:pPr>
        <w:rPr>
          <w:rFonts w:ascii="ＭＳ ゴシック" w:eastAsia="ＭＳ ゴシック" w:hAnsi="ＭＳ ゴシック"/>
        </w:rPr>
      </w:pPr>
      <w:r>
        <w:rPr>
          <w:rFonts w:ascii="ＭＳ ゴシック" w:eastAsia="ＭＳ ゴシック" w:hAnsi="ＭＳ ゴシック" w:hint="eastAsia"/>
        </w:rPr>
        <w:t xml:space="preserve">　　　　　　　　　　　すてっぷ糸屋（従たる事業所）</w:t>
      </w:r>
    </w:p>
    <w:p w:rsidR="00684E88" w:rsidRDefault="00684E88" w:rsidP="00F57F2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事業種別　 　　　就労継続支援B型事業所　</w:t>
      </w:r>
      <w:r w:rsidR="00F57F26">
        <w:rPr>
          <w:rFonts w:ascii="ＭＳ ゴシック" w:eastAsia="ＭＳ ゴシック" w:hAnsi="ＭＳ ゴシック" w:hint="eastAsia"/>
        </w:rPr>
        <w:t xml:space="preserve">　指定特定相談支援事業</w:t>
      </w:r>
    </w:p>
    <w:p w:rsidR="00B06575" w:rsidRDefault="00B06575" w:rsidP="00B06575">
      <w:pPr>
        <w:ind w:firstLineChars="100" w:firstLine="210"/>
        <w:rPr>
          <w:rFonts w:ascii="ＭＳ ゴシック" w:eastAsia="ＭＳ ゴシック" w:hAnsi="ＭＳ ゴシック"/>
        </w:rPr>
      </w:pPr>
      <w:r>
        <w:rPr>
          <w:rFonts w:ascii="ＭＳ ゴシック" w:eastAsia="ＭＳ ゴシック" w:hAnsi="ＭＳ ゴシック" w:hint="eastAsia"/>
        </w:rPr>
        <w:t>定員、登録　　定員４０人（現員　４１名／男　１６名／女　２５名）</w:t>
      </w:r>
    </w:p>
    <w:p w:rsidR="00F57F26" w:rsidRDefault="00F57F26" w:rsidP="00684E88">
      <w:pPr>
        <w:rPr>
          <w:rFonts w:ascii="ＭＳ ゴシック" w:eastAsia="ＭＳ ゴシック" w:hAnsi="ＭＳ ゴシック"/>
        </w:rPr>
      </w:pPr>
    </w:p>
    <w:p w:rsidR="00F57F26" w:rsidRDefault="00F57F26" w:rsidP="00684E88">
      <w:pPr>
        <w:rPr>
          <w:rFonts w:ascii="ＭＳ ゴシック" w:eastAsia="ＭＳ ゴシック" w:hAnsi="ＭＳ ゴシック"/>
        </w:rPr>
      </w:pPr>
      <w:r>
        <w:rPr>
          <w:rFonts w:ascii="ＭＳ ゴシック" w:eastAsia="ＭＳ ゴシック" w:hAnsi="ＭＳ ゴシック" w:hint="eastAsia"/>
        </w:rPr>
        <w:t>〇事業名　　　　グループホーム“あっと”</w:t>
      </w:r>
    </w:p>
    <w:p w:rsidR="00B06575" w:rsidRDefault="00B06575" w:rsidP="00B06575">
      <w:pPr>
        <w:ind w:firstLineChars="100" w:firstLine="210"/>
        <w:rPr>
          <w:rFonts w:ascii="ＭＳ ゴシック" w:eastAsia="ＭＳ ゴシック" w:hAnsi="ＭＳ ゴシック"/>
        </w:rPr>
      </w:pPr>
      <w:r>
        <w:rPr>
          <w:rFonts w:ascii="ＭＳ ゴシック" w:eastAsia="ＭＳ ゴシック" w:hAnsi="ＭＳ ゴシック" w:hint="eastAsia"/>
        </w:rPr>
        <w:t>定員、登録　　定員４名+１名（現員　４名／女）</w:t>
      </w:r>
    </w:p>
    <w:p w:rsidR="00B06575" w:rsidRDefault="00B06575" w:rsidP="00B06575">
      <w:pPr>
        <w:ind w:firstLineChars="100" w:firstLine="210"/>
        <w:rPr>
          <w:rFonts w:ascii="ＭＳ ゴシック" w:eastAsia="ＭＳ ゴシック" w:hAnsi="ＭＳ ゴシック"/>
        </w:rPr>
      </w:pPr>
      <w:r>
        <w:rPr>
          <w:rFonts w:ascii="ＭＳ ゴシック" w:eastAsia="ＭＳ ゴシック" w:hAnsi="ＭＳ ゴシック" w:hint="eastAsia"/>
        </w:rPr>
        <w:t>事業種別　　　共同生活援助、短期入所事業</w:t>
      </w:r>
    </w:p>
    <w:p w:rsidR="00B06575" w:rsidRDefault="00B06575" w:rsidP="00B06575">
      <w:pPr>
        <w:rPr>
          <w:rFonts w:ascii="ＭＳ ゴシック" w:eastAsia="ＭＳ ゴシック" w:hAnsi="ＭＳ ゴシック"/>
        </w:rPr>
      </w:pPr>
    </w:p>
    <w:p w:rsidR="00B06575" w:rsidRDefault="00B06575" w:rsidP="00B06575">
      <w:pPr>
        <w:rPr>
          <w:rFonts w:ascii="ＭＳ ゴシック" w:eastAsia="ＭＳ ゴシック" w:hAnsi="ＭＳ ゴシック"/>
        </w:rPr>
      </w:pPr>
      <w:r>
        <w:rPr>
          <w:rFonts w:ascii="ＭＳ ゴシック" w:eastAsia="ＭＳ ゴシック" w:hAnsi="ＭＳ ゴシック" w:hint="eastAsia"/>
        </w:rPr>
        <w:t>〇事業名　　　　グループホーム“まぁる”（現員　６名／男）</w:t>
      </w:r>
    </w:p>
    <w:p w:rsidR="00B06575" w:rsidRDefault="00B06575" w:rsidP="00B06575">
      <w:pPr>
        <w:ind w:firstLineChars="100" w:firstLine="210"/>
        <w:rPr>
          <w:rFonts w:ascii="ＭＳ ゴシック" w:eastAsia="ＭＳ ゴシック" w:hAnsi="ＭＳ ゴシック"/>
        </w:rPr>
      </w:pPr>
      <w:r>
        <w:rPr>
          <w:rFonts w:ascii="ＭＳ ゴシック" w:eastAsia="ＭＳ ゴシック" w:hAnsi="ＭＳ ゴシック" w:hint="eastAsia"/>
        </w:rPr>
        <w:t>定員、登録　　定員６名+１名</w:t>
      </w:r>
    </w:p>
    <w:p w:rsidR="00B06575" w:rsidRDefault="00B06575" w:rsidP="00B06575">
      <w:pPr>
        <w:ind w:firstLineChars="100" w:firstLine="210"/>
        <w:rPr>
          <w:rFonts w:ascii="ＭＳ ゴシック" w:eastAsia="ＭＳ ゴシック" w:hAnsi="ＭＳ ゴシック"/>
        </w:rPr>
      </w:pPr>
      <w:r>
        <w:rPr>
          <w:rFonts w:ascii="ＭＳ ゴシック" w:eastAsia="ＭＳ ゴシック" w:hAnsi="ＭＳ ゴシック" w:hint="eastAsia"/>
        </w:rPr>
        <w:t>事業種別　　　共同生活援助、短期入所事業</w:t>
      </w:r>
    </w:p>
    <w:p w:rsidR="00EF2812" w:rsidRDefault="00EF2812" w:rsidP="00B06575">
      <w:pPr>
        <w:ind w:firstLineChars="100" w:firstLine="210"/>
        <w:rPr>
          <w:rFonts w:ascii="ＭＳ ゴシック" w:eastAsia="ＭＳ ゴシック" w:hAnsi="ＭＳ ゴシック"/>
        </w:rPr>
      </w:pPr>
    </w:p>
    <w:p w:rsidR="00E01820" w:rsidRDefault="00AF7B3F" w:rsidP="00684E8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6315075" cy="28575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857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pt;margin-top:9pt;width:497.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GKLwIAAF8EAAAOAAAAZHJzL2Uyb0RvYy54bWysVNuO0zAQfUfiHyy/06SF3qKmq1WXIqQF&#10;Vix8gGs7jcHxmLHbdPfrmThtaYEnRB6sGY/neOaccRY3h8ayvcZgwJV8OMg5006CMm5b8q9f1q9m&#10;nIUonBIWnC75kw78ZvnyxaL1hR5BDVZpZATiQtH6ktcx+iLLgqx1I8IAvHYUrAAbEcnFbaZQtITe&#10;2GyU55OsBVQeQeoQaPeuD/Jlwq8qLeOnqgo6Mltyqi2mFdO66dZsuRDFFoWvjTyWIf6hikYYR5ee&#10;oe5EFGyH5g+oxkiEAFUcSGgyqCojdeqBuhnmv3XzWAuvUy9ETvBnmsL/g5Uf9w/IjCLtOHOiIYlu&#10;dxHSzWzU0dP6UNCpR/+AXYPB34P8HpiDVS3cVt8iQltroaioYXc+u0ronECpbNN+AEXogtATU4cK&#10;mw6QOGCHJMjTWRB9iEzS5uT1cJxPx5xJio1m4+k4T5JlojilewzxnYaGdUbJEXZOfSbZ0x1ifx9i&#10;kkUdmxPqG2dVY0nkvbBsOJlMpqlqURwPE/YJM/UL1qi1sTY5uN2sLDJKLfk6fcfkcHnMOtaWfD4e&#10;jVMVV7FwCZGn728QqY80nB23b51KdhTG9jZVad2R7I7fXqcNqCfiGqGfc3qXZNSAz5y1NOMlDz92&#10;AjVn9r0jvaZvRnMiNyZnNpvTA8HLwOYiIJwkoJJHznpzFftntPNotjXdM0zNOujmpzLxNAp9TcdS&#10;aYrJunoml3469eu/sPwJAAD//wMAUEsDBBQABgAIAAAAIQC0henu4AAAAAoBAAAPAAAAZHJzL2Rv&#10;d25yZXYueG1sTI9BT8JAEIXvJvyHzZB4MbCt0YKlW6IGTqKJhXheukPb2J1tugsUf73DSU+Tmffy&#10;5nvZcrCtOGHvG0cK4mkEAql0pqFKwW67nsxB+KDJ6NYRKrigh2U+usl0atyZPvFUhEpwCPlUK6hD&#10;6FIpfVmj1X7qOiTWDq63OvDaV9L0+szhtpX3UZRIqxviD7Xu8LXG8rs4WgWrtSGKy+7yI4v3DW5X&#10;d29fLx9K3Y6H5wWIgEP4M8MVn9EhZ6a9O5LxolUwiefcJbBwnWx4miWPIPYKHhK+yDyT/yvkvwAA&#10;AP//AwBQSwECLQAUAAYACAAAACEAtoM4kv4AAADhAQAAEwAAAAAAAAAAAAAAAAAAAAAAW0NvbnRl&#10;bnRfVHlwZXNdLnhtbFBLAQItABQABgAIAAAAIQA4/SH/1gAAAJQBAAALAAAAAAAAAAAAAAAAAC8B&#10;AABfcmVscy8ucmVsc1BLAQItABQABgAIAAAAIQDOmiGKLwIAAF8EAAAOAAAAAAAAAAAAAAAAAC4C&#10;AABkcnMvZTJvRG9jLnhtbFBLAQItABQABgAIAAAAIQC0henu4AAAAAoBAAAPAAAAAAAAAAAAAAAA&#10;AIkEAABkcnMvZG93bnJldi54bWxQSwUGAAAAAAQABADzAAAAlgUAAAAA&#10;">
                <v:textbox inset="5.85pt,.7pt,5.85pt,.7pt"/>
              </v:roundrect>
            </w:pict>
          </mc:Fallback>
        </mc:AlternateContent>
      </w:r>
      <w:r w:rsidR="00E01820">
        <w:rPr>
          <w:rFonts w:ascii="ＭＳ ゴシック" w:eastAsia="ＭＳ ゴシック" w:hAnsi="ＭＳ ゴシック" w:hint="eastAsia"/>
        </w:rPr>
        <w:t xml:space="preserve">　</w:t>
      </w:r>
    </w:p>
    <w:p w:rsidR="00E01820" w:rsidRPr="00494126" w:rsidRDefault="00E01820" w:rsidP="00684E88">
      <w:pPr>
        <w:rPr>
          <w:rFonts w:ascii="ＭＳ ゴシック" w:eastAsia="ＭＳ ゴシック" w:hAnsi="ＭＳ ゴシック"/>
          <w:b/>
        </w:rPr>
      </w:pPr>
      <w:r>
        <w:rPr>
          <w:rFonts w:ascii="ＭＳ ゴシック" w:eastAsia="ＭＳ ゴシック" w:hAnsi="ＭＳ ゴシック" w:hint="eastAsia"/>
        </w:rPr>
        <w:t xml:space="preserve">　</w:t>
      </w:r>
      <w:r w:rsidRPr="00494126">
        <w:rPr>
          <w:rFonts w:ascii="ＭＳ ゴシック" w:eastAsia="ＭＳ ゴシック" w:hAnsi="ＭＳ ゴシック" w:hint="eastAsia"/>
          <w:b/>
        </w:rPr>
        <w:t>法人理念</w:t>
      </w:r>
    </w:p>
    <w:p w:rsidR="00E01820" w:rsidRDefault="00E01820" w:rsidP="00684E88">
      <w:pPr>
        <w:rPr>
          <w:rFonts w:ascii="ＭＳ ゴシック" w:eastAsia="ＭＳ ゴシック" w:hAnsi="ＭＳ ゴシック"/>
        </w:rPr>
      </w:pPr>
      <w:r>
        <w:rPr>
          <w:rFonts w:ascii="ＭＳ ゴシック" w:eastAsia="ＭＳ ゴシック" w:hAnsi="ＭＳ ゴシック" w:hint="eastAsia"/>
        </w:rPr>
        <w:t xml:space="preserve">　わたしたちは、障がいのある人が社会の中で力いっぱい働き・暮らし続けること支える事業を行います。</w:t>
      </w:r>
    </w:p>
    <w:p w:rsidR="00E01820" w:rsidRDefault="00E01820" w:rsidP="00684E88">
      <w:pPr>
        <w:rPr>
          <w:rFonts w:ascii="ＭＳ ゴシック" w:eastAsia="ＭＳ ゴシック" w:hAnsi="ＭＳ ゴシック"/>
        </w:rPr>
      </w:pPr>
      <w:r>
        <w:rPr>
          <w:rFonts w:ascii="ＭＳ ゴシック" w:eastAsia="ＭＳ ゴシック" w:hAnsi="ＭＳ ゴシック" w:hint="eastAsia"/>
        </w:rPr>
        <w:t xml:space="preserve">　地域の方々と手を携え、地域福祉の向上に努めながら以下のめざすことに取り組みます。</w:t>
      </w:r>
    </w:p>
    <w:p w:rsidR="00E01820" w:rsidRDefault="00E01820" w:rsidP="00684E88">
      <w:pPr>
        <w:rPr>
          <w:rFonts w:ascii="ＭＳ ゴシック" w:eastAsia="ＭＳ ゴシック" w:hAnsi="ＭＳ ゴシック"/>
        </w:rPr>
      </w:pPr>
    </w:p>
    <w:p w:rsidR="00E01820" w:rsidRPr="00494126" w:rsidRDefault="00E01820" w:rsidP="00684E88">
      <w:pPr>
        <w:rPr>
          <w:rFonts w:ascii="ＭＳ ゴシック" w:eastAsia="ＭＳ ゴシック" w:hAnsi="ＭＳ ゴシック"/>
          <w:b/>
        </w:rPr>
      </w:pPr>
      <w:r>
        <w:rPr>
          <w:rFonts w:ascii="ＭＳ ゴシック" w:eastAsia="ＭＳ ゴシック" w:hAnsi="ＭＳ ゴシック" w:hint="eastAsia"/>
        </w:rPr>
        <w:t xml:space="preserve">　</w:t>
      </w:r>
      <w:r w:rsidRPr="00494126">
        <w:rPr>
          <w:rFonts w:ascii="ＭＳ ゴシック" w:eastAsia="ＭＳ ゴシック" w:hAnsi="ＭＳ ゴシック" w:hint="eastAsia"/>
          <w:b/>
        </w:rPr>
        <w:t>めざすもの</w:t>
      </w:r>
    </w:p>
    <w:p w:rsidR="00E01820" w:rsidRDefault="00E01820" w:rsidP="00684E88">
      <w:pPr>
        <w:rPr>
          <w:rFonts w:ascii="ＭＳ ゴシック" w:eastAsia="ＭＳ ゴシック" w:hAnsi="ＭＳ ゴシック"/>
        </w:rPr>
      </w:pPr>
      <w:r>
        <w:rPr>
          <w:rFonts w:ascii="ＭＳ ゴシック" w:eastAsia="ＭＳ ゴシック" w:hAnsi="ＭＳ ゴシック" w:hint="eastAsia"/>
        </w:rPr>
        <w:t>○一人ひとりの願いを大切に働く喜びをみんなで共感できる事をめざします。</w:t>
      </w:r>
    </w:p>
    <w:p w:rsidR="00E01820" w:rsidRDefault="00E01820" w:rsidP="00684E88">
      <w:pPr>
        <w:rPr>
          <w:rFonts w:ascii="ＭＳ ゴシック" w:eastAsia="ＭＳ ゴシック" w:hAnsi="ＭＳ ゴシック"/>
        </w:rPr>
      </w:pPr>
      <w:r>
        <w:rPr>
          <w:rFonts w:ascii="ＭＳ ゴシック" w:eastAsia="ＭＳ ゴシック" w:hAnsi="ＭＳ ゴシック" w:hint="eastAsia"/>
        </w:rPr>
        <w:t>○利用者の社会参加を実現し、社会の一員として尊重されるように努めます。</w:t>
      </w:r>
    </w:p>
    <w:p w:rsidR="00E01820" w:rsidRDefault="00E01820" w:rsidP="00E01820">
      <w:pPr>
        <w:ind w:left="210" w:hangingChars="100" w:hanging="210"/>
        <w:rPr>
          <w:rFonts w:ascii="ＭＳ ゴシック" w:eastAsia="ＭＳ ゴシック" w:hAnsi="ＭＳ ゴシック"/>
        </w:rPr>
      </w:pPr>
      <w:r>
        <w:rPr>
          <w:rFonts w:ascii="ＭＳ ゴシック" w:eastAsia="ＭＳ ゴシック" w:hAnsi="ＭＳ ゴシック" w:hint="eastAsia"/>
        </w:rPr>
        <w:t>○障がいのある人や家族の願いをもとに豊かで安心して生きることができるような社会資源の充実をめざします。</w:t>
      </w:r>
    </w:p>
    <w:p w:rsidR="00E01820" w:rsidRDefault="00E01820" w:rsidP="00E01820">
      <w:pPr>
        <w:ind w:left="210" w:hangingChars="100" w:hanging="210"/>
        <w:rPr>
          <w:rFonts w:ascii="ＭＳ ゴシック" w:eastAsia="ＭＳ ゴシック" w:hAnsi="ＭＳ ゴシック"/>
        </w:rPr>
      </w:pPr>
      <w:r>
        <w:rPr>
          <w:rFonts w:ascii="ＭＳ ゴシック" w:eastAsia="ＭＳ ゴシック" w:hAnsi="ＭＳ ゴシック" w:hint="eastAsia"/>
        </w:rPr>
        <w:t>○障がい者の権利保障を希求する多くの団体と連携・協力し、よりよい社会づくりをめざします。</w:t>
      </w:r>
    </w:p>
    <w:p w:rsidR="00E01820" w:rsidRDefault="00E01820" w:rsidP="00AF0AB1">
      <w:pPr>
        <w:outlineLvl w:val="0"/>
        <w:rPr>
          <w:rFonts w:ascii="ＭＳ ゴシック" w:eastAsia="ＭＳ ゴシック" w:hAnsi="ＭＳ ゴシック"/>
          <w:b/>
        </w:rPr>
      </w:pPr>
    </w:p>
    <w:p w:rsidR="00EF2812" w:rsidRDefault="00EF2812" w:rsidP="00AF0AB1">
      <w:pPr>
        <w:outlineLvl w:val="0"/>
        <w:rPr>
          <w:rFonts w:ascii="ＭＳ ゴシック" w:eastAsia="ＭＳ ゴシック" w:hAnsi="ＭＳ ゴシック"/>
          <w:b/>
        </w:rPr>
      </w:pPr>
    </w:p>
    <w:p w:rsidR="00EF2812" w:rsidRDefault="00EF2812" w:rsidP="00AF0AB1">
      <w:pPr>
        <w:outlineLvl w:val="0"/>
        <w:rPr>
          <w:rFonts w:ascii="ＭＳ ゴシック" w:eastAsia="ＭＳ ゴシック" w:hAnsi="ＭＳ ゴシック"/>
          <w:b/>
        </w:rPr>
      </w:pPr>
    </w:p>
    <w:p w:rsidR="003C5312" w:rsidRDefault="00E55862" w:rsidP="00AF0AB1">
      <w:pPr>
        <w:outlineLvl w:val="0"/>
        <w:rPr>
          <w:rFonts w:ascii="ＭＳ ゴシック" w:eastAsia="ＭＳ ゴシック" w:hAnsi="ＭＳ ゴシック"/>
          <w:b/>
        </w:rPr>
      </w:pPr>
      <w:r w:rsidRPr="00F57F26">
        <w:rPr>
          <w:rFonts w:ascii="ＭＳ ゴシック" w:eastAsia="ＭＳ ゴシック" w:hAnsi="ＭＳ ゴシック" w:hint="eastAsia"/>
          <w:b/>
        </w:rPr>
        <w:t>法人の</w:t>
      </w:r>
      <w:r w:rsidR="003C5312" w:rsidRPr="00F57F26">
        <w:rPr>
          <w:rFonts w:ascii="ＭＳ ゴシック" w:eastAsia="ＭＳ ゴシック" w:hAnsi="ＭＳ ゴシック" w:hint="eastAsia"/>
          <w:b/>
        </w:rPr>
        <w:t>基本</w:t>
      </w:r>
      <w:r w:rsidR="008F0487" w:rsidRPr="00F57F26">
        <w:rPr>
          <w:rFonts w:ascii="ＭＳ ゴシック" w:eastAsia="ＭＳ ゴシック" w:hAnsi="ＭＳ ゴシック" w:hint="eastAsia"/>
          <w:b/>
        </w:rPr>
        <w:t>方</w:t>
      </w:r>
      <w:r w:rsidR="00684E88" w:rsidRPr="00F57F26">
        <w:rPr>
          <w:rFonts w:ascii="ＭＳ ゴシック" w:eastAsia="ＭＳ ゴシック" w:hAnsi="ＭＳ ゴシック" w:hint="eastAsia"/>
          <w:b/>
        </w:rPr>
        <w:t>針</w:t>
      </w:r>
    </w:p>
    <w:p w:rsidR="00494126" w:rsidRPr="00F57F26" w:rsidRDefault="00494126" w:rsidP="00AF0AB1">
      <w:pPr>
        <w:outlineLvl w:val="0"/>
        <w:rPr>
          <w:rFonts w:ascii="ＭＳ ゴシック" w:eastAsia="ＭＳ ゴシック" w:hAnsi="ＭＳ ゴシック"/>
          <w:b/>
        </w:rPr>
      </w:pPr>
      <w:r>
        <w:rPr>
          <w:rFonts w:ascii="ＭＳ ゴシック" w:eastAsia="ＭＳ ゴシック" w:hAnsi="ＭＳ ゴシック" w:hint="eastAsia"/>
          <w:b/>
        </w:rPr>
        <w:t>１法人理念の具体化のために以下のように取り組みます。</w:t>
      </w:r>
    </w:p>
    <w:p w:rsidR="00F57F26" w:rsidRPr="00494126" w:rsidRDefault="00494126" w:rsidP="00AF0AB1">
      <w:pPr>
        <w:outlineLvl w:val="0"/>
        <w:rPr>
          <w:rFonts w:ascii="ＭＳ ゴシック" w:eastAsia="ＭＳ ゴシック" w:hAnsi="ＭＳ ゴシック"/>
          <w:u w:val="single"/>
        </w:rPr>
      </w:pPr>
      <w:r w:rsidRPr="00494126">
        <w:rPr>
          <w:rFonts w:ascii="ＭＳ ゴシック" w:eastAsia="ＭＳ ゴシック" w:hAnsi="ＭＳ ゴシック" w:hint="eastAsia"/>
          <w:u w:val="single"/>
        </w:rPr>
        <w:t xml:space="preserve">Ⅰ　</w:t>
      </w:r>
      <w:r w:rsidR="00F57F26" w:rsidRPr="00494126">
        <w:rPr>
          <w:rFonts w:ascii="ＭＳ ゴシック" w:eastAsia="ＭＳ ゴシック" w:hAnsi="ＭＳ ゴシック" w:hint="eastAsia"/>
          <w:u w:val="single"/>
        </w:rPr>
        <w:t>今期の事業期の特徴</w:t>
      </w:r>
    </w:p>
    <w:p w:rsidR="003C5312" w:rsidRDefault="002B7C9E" w:rsidP="002B7C9E">
      <w:pPr>
        <w:ind w:left="210" w:hangingChars="100" w:hanging="210"/>
        <w:rPr>
          <w:rFonts w:ascii="ＭＳ ゴシック" w:eastAsia="ＭＳ ゴシック" w:hAnsi="ＭＳ ゴシック"/>
        </w:rPr>
      </w:pPr>
      <w:r>
        <w:rPr>
          <w:rFonts w:ascii="ＭＳ ゴシック" w:eastAsia="ＭＳ ゴシック" w:hAnsi="ＭＳ ゴシック" w:hint="eastAsia"/>
        </w:rPr>
        <w:t>➀</w:t>
      </w:r>
      <w:r w:rsidR="003C5312">
        <w:rPr>
          <w:rFonts w:ascii="ＭＳ ゴシック" w:eastAsia="ＭＳ ゴシック" w:hAnsi="ＭＳ ゴシック" w:hint="eastAsia"/>
        </w:rPr>
        <w:t>「地域包括ケアシステムを強化するための介護保険法等の一部を改正する法」が制定されました。これは「わが事、丸ごと」地域共生社会を実現する包括的な法改定の第一弾であり、</w:t>
      </w:r>
      <w:r w:rsidR="00577D33">
        <w:rPr>
          <w:rFonts w:ascii="ＭＳ ゴシック" w:eastAsia="ＭＳ ゴシック" w:hAnsi="ＭＳ ゴシック" w:hint="eastAsia"/>
        </w:rPr>
        <w:t>少子高齢化・社会保障費の限界を前提に障害の有無に関わらず地域住民による助け合いを「わが事」として公的責任では対応できない人などを「丸ごと」化することで</w:t>
      </w:r>
      <w:r w:rsidR="00EE686D">
        <w:rPr>
          <w:rFonts w:ascii="ＭＳ ゴシック" w:eastAsia="ＭＳ ゴシック" w:hAnsi="ＭＳ ゴシック" w:hint="eastAsia"/>
        </w:rPr>
        <w:t>す。そして、</w:t>
      </w:r>
      <w:r w:rsidR="00577D33">
        <w:rPr>
          <w:rFonts w:ascii="ＭＳ ゴシック" w:eastAsia="ＭＳ ゴシック" w:hAnsi="ＭＳ ゴシック" w:hint="eastAsia"/>
        </w:rPr>
        <w:t>生産性・効率性を向上させ</w:t>
      </w:r>
      <w:r w:rsidR="00EE686D">
        <w:rPr>
          <w:rFonts w:ascii="ＭＳ ゴシック" w:eastAsia="ＭＳ ゴシック" w:hAnsi="ＭＳ ゴシック" w:hint="eastAsia"/>
        </w:rPr>
        <w:t>ようとする</w:t>
      </w:r>
      <w:r w:rsidR="00EE686D">
        <w:rPr>
          <w:rFonts w:ascii="ＭＳ ゴシック" w:eastAsia="ＭＳ ゴシック" w:hAnsi="ＭＳ ゴシック" w:hint="eastAsia"/>
        </w:rPr>
        <w:lastRenderedPageBreak/>
        <w:t>もので、専門性の軽視や</w:t>
      </w:r>
      <w:r w:rsidR="00577D33">
        <w:rPr>
          <w:rFonts w:ascii="ＭＳ ゴシック" w:eastAsia="ＭＳ ゴシック" w:hAnsi="ＭＳ ゴシック" w:hint="eastAsia"/>
        </w:rPr>
        <w:t>公的責任の後退等につながることが懸念されます。</w:t>
      </w:r>
    </w:p>
    <w:p w:rsidR="00EF2812" w:rsidRDefault="002B7C9E" w:rsidP="00EF2812">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577D33">
        <w:rPr>
          <w:rFonts w:ascii="ＭＳ ゴシック" w:eastAsia="ＭＳ ゴシック" w:hAnsi="ＭＳ ゴシック" w:hint="eastAsia"/>
        </w:rPr>
        <w:t>地域の中での連携を強め、学び・実践し、手を携え運動することで</w:t>
      </w:r>
      <w:r w:rsidR="0092440A">
        <w:rPr>
          <w:rFonts w:ascii="ＭＳ ゴシック" w:eastAsia="ＭＳ ゴシック" w:hAnsi="ＭＳ ゴシック" w:hint="eastAsia"/>
        </w:rPr>
        <w:t>障害があっても人として当たり</w:t>
      </w:r>
    </w:p>
    <w:p w:rsidR="00577D33" w:rsidRDefault="0092440A" w:rsidP="00EF2812">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前に生きることのできる社会の実現をめざします。</w:t>
      </w:r>
    </w:p>
    <w:p w:rsidR="0092440A" w:rsidRDefault="002B7C9E" w:rsidP="00EF2812">
      <w:pPr>
        <w:ind w:left="210" w:hangingChars="100" w:hanging="210"/>
        <w:rPr>
          <w:rFonts w:ascii="ＭＳ ゴシック" w:eastAsia="ＭＳ ゴシック" w:hAnsi="ＭＳ ゴシック"/>
        </w:rPr>
      </w:pPr>
      <w:r>
        <w:rPr>
          <w:rFonts w:ascii="ＭＳ ゴシック" w:eastAsia="ＭＳ ゴシック" w:hAnsi="ＭＳ ゴシック" w:hint="eastAsia"/>
        </w:rPr>
        <w:t>➁</w:t>
      </w:r>
      <w:r w:rsidR="00EA1DAC">
        <w:rPr>
          <w:rFonts w:ascii="ＭＳ ゴシック" w:eastAsia="ＭＳ ゴシック" w:hAnsi="ＭＳ ゴシック" w:hint="eastAsia"/>
        </w:rPr>
        <w:t>今</w:t>
      </w:r>
      <w:r w:rsidR="0092440A">
        <w:rPr>
          <w:rFonts w:ascii="ＭＳ ゴシック" w:eastAsia="ＭＳ ゴシック" w:hAnsi="ＭＳ ゴシック" w:hint="eastAsia"/>
        </w:rPr>
        <w:t>年度より報酬改定が行われま</w:t>
      </w:r>
      <w:r w:rsidR="00EA1DAC">
        <w:rPr>
          <w:rFonts w:ascii="ＭＳ ゴシック" w:eastAsia="ＭＳ ゴシック" w:hAnsi="ＭＳ ゴシック" w:hint="eastAsia"/>
        </w:rPr>
        <w:t>すが、今回の改定で</w:t>
      </w:r>
      <w:r w:rsidR="0092440A">
        <w:rPr>
          <w:rFonts w:ascii="ＭＳ ゴシック" w:eastAsia="ＭＳ ゴシック" w:hAnsi="ＭＳ ゴシック" w:hint="eastAsia"/>
        </w:rPr>
        <w:t>目標工賃達成加算</w:t>
      </w:r>
      <w:r w:rsidR="00EA1DAC">
        <w:rPr>
          <w:rFonts w:ascii="ＭＳ ゴシック" w:eastAsia="ＭＳ ゴシック" w:hAnsi="ＭＳ ゴシック" w:hint="eastAsia"/>
        </w:rPr>
        <w:t>が</w:t>
      </w:r>
      <w:r w:rsidR="0092440A">
        <w:rPr>
          <w:rFonts w:ascii="ＭＳ ゴシック" w:eastAsia="ＭＳ ゴシック" w:hAnsi="ＭＳ ゴシック" w:hint="eastAsia"/>
        </w:rPr>
        <w:t>廃止</w:t>
      </w:r>
      <w:r w:rsidR="00EA1DAC">
        <w:rPr>
          <w:rFonts w:ascii="ＭＳ ゴシック" w:eastAsia="ＭＳ ゴシック" w:hAnsi="ＭＳ ゴシック" w:hint="eastAsia"/>
        </w:rPr>
        <w:t>され</w:t>
      </w:r>
      <w:r w:rsidR="00E55862">
        <w:rPr>
          <w:rFonts w:ascii="ＭＳ ゴシック" w:eastAsia="ＭＳ ゴシック" w:hAnsi="ＭＳ ゴシック" w:hint="eastAsia"/>
        </w:rPr>
        <w:t>る</w:t>
      </w:r>
      <w:r w:rsidR="0040383A">
        <w:rPr>
          <w:rFonts w:ascii="ＭＳ ゴシック" w:eastAsia="ＭＳ ゴシック" w:hAnsi="ＭＳ ゴシック" w:hint="eastAsia"/>
        </w:rPr>
        <w:t>ことと</w:t>
      </w:r>
      <w:r w:rsidR="00EA1DAC">
        <w:rPr>
          <w:rFonts w:ascii="ＭＳ ゴシック" w:eastAsia="ＭＳ ゴシック" w:hAnsi="ＭＳ ゴシック" w:hint="eastAsia"/>
        </w:rPr>
        <w:t>なりました。仲間工賃支給額により、</w:t>
      </w:r>
      <w:r w:rsidR="00E55862">
        <w:rPr>
          <w:rFonts w:ascii="ＭＳ ゴシック" w:eastAsia="ＭＳ ゴシック" w:hAnsi="ＭＳ ゴシック" w:hint="eastAsia"/>
        </w:rPr>
        <w:t>基本報酬が上乗せされますが、</w:t>
      </w:r>
      <w:r w:rsidR="0092440A">
        <w:rPr>
          <w:rFonts w:ascii="ＭＳ ゴシック" w:eastAsia="ＭＳ ゴシック" w:hAnsi="ＭＳ ゴシック" w:hint="eastAsia"/>
        </w:rPr>
        <w:t>収入が大幅に削減されることとな</w:t>
      </w:r>
      <w:r w:rsidR="00E55862">
        <w:rPr>
          <w:rFonts w:ascii="ＭＳ ゴシック" w:eastAsia="ＭＳ ゴシック" w:hAnsi="ＭＳ ゴシック" w:hint="eastAsia"/>
        </w:rPr>
        <w:t>ります。</w:t>
      </w:r>
      <w:r w:rsidR="00EA1DAC">
        <w:rPr>
          <w:rFonts w:ascii="ＭＳ ゴシック" w:eastAsia="ＭＳ ゴシック" w:hAnsi="ＭＳ ゴシック" w:hint="eastAsia"/>
        </w:rPr>
        <w:t>経営状況</w:t>
      </w:r>
      <w:r w:rsidR="00E55862">
        <w:rPr>
          <w:rFonts w:ascii="ＭＳ ゴシック" w:eastAsia="ＭＳ ゴシック" w:hAnsi="ＭＳ ゴシック" w:hint="eastAsia"/>
        </w:rPr>
        <w:t>の厳しさが一層増す中、経営をどう成り立たせ</w:t>
      </w:r>
      <w:r w:rsidR="00EE686D">
        <w:rPr>
          <w:rFonts w:ascii="ＭＳ ゴシック" w:eastAsia="ＭＳ ゴシック" w:hAnsi="ＭＳ ゴシック" w:hint="eastAsia"/>
        </w:rPr>
        <w:t>維持す</w:t>
      </w:r>
      <w:r w:rsidR="00E55862">
        <w:rPr>
          <w:rFonts w:ascii="ＭＳ ゴシック" w:eastAsia="ＭＳ ゴシック" w:hAnsi="ＭＳ ゴシック" w:hint="eastAsia"/>
        </w:rPr>
        <w:t>るか</w:t>
      </w:r>
      <w:r w:rsidR="00EE686D">
        <w:rPr>
          <w:rFonts w:ascii="ＭＳ ゴシック" w:eastAsia="ＭＳ ゴシック" w:hAnsi="ＭＳ ゴシック" w:hint="eastAsia"/>
        </w:rPr>
        <w:t>について役職員一同、</w:t>
      </w:r>
      <w:r w:rsidR="00E55862">
        <w:rPr>
          <w:rFonts w:ascii="ＭＳ ゴシック" w:eastAsia="ＭＳ ゴシック" w:hAnsi="ＭＳ ゴシック" w:hint="eastAsia"/>
        </w:rPr>
        <w:t>全体の課題として受け止め</w:t>
      </w:r>
      <w:r w:rsidR="00EE686D">
        <w:rPr>
          <w:rFonts w:ascii="ＭＳ ゴシック" w:eastAsia="ＭＳ ゴシック" w:hAnsi="ＭＳ ゴシック" w:hint="eastAsia"/>
        </w:rPr>
        <w:t>、</w:t>
      </w:r>
      <w:r w:rsidR="00E55862">
        <w:rPr>
          <w:rFonts w:ascii="ＭＳ ゴシック" w:eastAsia="ＭＳ ゴシック" w:hAnsi="ＭＳ ゴシック" w:hint="eastAsia"/>
        </w:rPr>
        <w:t>具体化していきます。</w:t>
      </w:r>
    </w:p>
    <w:p w:rsidR="00E55862" w:rsidRDefault="000509AE" w:rsidP="0040383A">
      <w:pPr>
        <w:ind w:left="210" w:hangingChars="100" w:hanging="210"/>
        <w:rPr>
          <w:rFonts w:ascii="ＭＳ ゴシック" w:eastAsia="ＭＳ ゴシック" w:hAnsi="ＭＳ ゴシック"/>
        </w:rPr>
      </w:pPr>
      <w:r>
        <w:rPr>
          <w:rFonts w:ascii="ＭＳ ゴシック" w:eastAsia="ＭＳ ゴシック" w:hAnsi="ＭＳ ゴシック" w:hint="eastAsia"/>
        </w:rPr>
        <w:t>③</w:t>
      </w:r>
      <w:r w:rsidR="00E55862">
        <w:rPr>
          <w:rFonts w:ascii="ＭＳ ゴシック" w:eastAsia="ＭＳ ゴシック" w:hAnsi="ＭＳ ゴシック" w:hint="eastAsia"/>
        </w:rPr>
        <w:t>グループホーム”まぁる”‟あっと“が移転し新</w:t>
      </w:r>
      <w:r w:rsidR="008F0487">
        <w:rPr>
          <w:rFonts w:ascii="ＭＳ ゴシック" w:eastAsia="ＭＳ ゴシック" w:hAnsi="ＭＳ ゴシック" w:hint="eastAsia"/>
        </w:rPr>
        <w:t>たな一歩を踏み出します。女性のグループホーム‟あっと”は新たにショートステイの事業も開始し</w:t>
      </w:r>
      <w:r w:rsidR="00EE686D">
        <w:rPr>
          <w:rFonts w:ascii="ＭＳ ゴシック" w:eastAsia="ＭＳ ゴシック" w:hAnsi="ＭＳ ゴシック" w:hint="eastAsia"/>
        </w:rPr>
        <w:t>、春めいて</w:t>
      </w:r>
      <w:r w:rsidR="008F0487">
        <w:rPr>
          <w:rFonts w:ascii="ＭＳ ゴシック" w:eastAsia="ＭＳ ゴシック" w:hAnsi="ＭＳ ゴシック" w:hint="eastAsia"/>
        </w:rPr>
        <w:t>利用者の生活面での充実を図ります。男性のグループホーム“まぁる”は新しい場所でのスタートとなるため、地域住民の一員として実践を進めていきます。</w:t>
      </w:r>
    </w:p>
    <w:p w:rsidR="00EF2812" w:rsidRDefault="00EE686D" w:rsidP="00EF2812">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8F0487">
        <w:rPr>
          <w:rFonts w:ascii="ＭＳ ゴシック" w:eastAsia="ＭＳ ゴシック" w:hAnsi="ＭＳ ゴシック" w:hint="eastAsia"/>
        </w:rPr>
        <w:t>また、障害のある人の暮らしを支える世話人の確保を行い、</w:t>
      </w:r>
      <w:r>
        <w:rPr>
          <w:rFonts w:ascii="ＭＳ ゴシック" w:eastAsia="ＭＳ ゴシック" w:hAnsi="ＭＳ ゴシック" w:hint="eastAsia"/>
        </w:rPr>
        <w:t>職員と世話人との問題の</w:t>
      </w:r>
      <w:r w:rsidR="008F0487">
        <w:rPr>
          <w:rFonts w:ascii="ＭＳ ゴシック" w:eastAsia="ＭＳ ゴシック" w:hAnsi="ＭＳ ゴシック" w:hint="eastAsia"/>
        </w:rPr>
        <w:t>共有化</w:t>
      </w:r>
      <w:r>
        <w:rPr>
          <w:rFonts w:ascii="ＭＳ ゴシック" w:eastAsia="ＭＳ ゴシック" w:hAnsi="ＭＳ ゴシック" w:hint="eastAsia"/>
        </w:rPr>
        <w:t>と連携</w:t>
      </w:r>
    </w:p>
    <w:p w:rsidR="008F0487" w:rsidRDefault="00EE686D" w:rsidP="00EF2812">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や</w:t>
      </w:r>
      <w:r w:rsidR="008F0487">
        <w:rPr>
          <w:rFonts w:ascii="ＭＳ ゴシック" w:eastAsia="ＭＳ ゴシック" w:hAnsi="ＭＳ ゴシック" w:hint="eastAsia"/>
        </w:rPr>
        <w:t>研修を通じて円滑な運営を図っていきます。</w:t>
      </w:r>
    </w:p>
    <w:p w:rsidR="008F0487" w:rsidRDefault="002B7C9E" w:rsidP="00EF2812">
      <w:pPr>
        <w:ind w:left="210" w:hangingChars="100" w:hanging="210"/>
        <w:rPr>
          <w:rFonts w:ascii="ＭＳ ゴシック" w:eastAsia="ＭＳ ゴシック" w:hAnsi="ＭＳ ゴシック"/>
        </w:rPr>
      </w:pPr>
      <w:r>
        <w:rPr>
          <w:rFonts w:ascii="ＭＳ ゴシック" w:eastAsia="ＭＳ ゴシック" w:hAnsi="ＭＳ ゴシック" w:hint="eastAsia"/>
        </w:rPr>
        <w:t>④</w:t>
      </w:r>
      <w:r w:rsidR="00EE686D">
        <w:rPr>
          <w:rFonts w:ascii="ＭＳ ゴシック" w:eastAsia="ＭＳ ゴシック" w:hAnsi="ＭＳ ゴシック" w:hint="eastAsia"/>
        </w:rPr>
        <w:t>すてっぷ糸屋の耐震補強工事については、国と京都市からの</w:t>
      </w:r>
      <w:r w:rsidR="000509AE">
        <w:rPr>
          <w:rFonts w:ascii="ＭＳ ゴシック" w:eastAsia="ＭＳ ゴシック" w:hAnsi="ＭＳ ゴシック" w:hint="eastAsia"/>
        </w:rPr>
        <w:t>助成金を活用して取り組みます。工事中の仮</w:t>
      </w:r>
      <w:r w:rsidR="00EE686D">
        <w:rPr>
          <w:rFonts w:ascii="ＭＳ ゴシック" w:eastAsia="ＭＳ ゴシック" w:hAnsi="ＭＳ ゴシック" w:hint="eastAsia"/>
        </w:rPr>
        <w:t>の就労</w:t>
      </w:r>
      <w:r w:rsidR="000509AE">
        <w:rPr>
          <w:rFonts w:ascii="ＭＳ ゴシック" w:eastAsia="ＭＳ ゴシック" w:hAnsi="ＭＳ ゴシック" w:hint="eastAsia"/>
        </w:rPr>
        <w:t>場所の確保、自己資金の確保などに取り組みます。</w:t>
      </w:r>
    </w:p>
    <w:p w:rsidR="000509AE" w:rsidRDefault="002B7C9E" w:rsidP="00EE686D">
      <w:pPr>
        <w:ind w:left="210" w:hangingChars="100" w:hanging="210"/>
        <w:rPr>
          <w:rFonts w:ascii="ＭＳ ゴシック" w:eastAsia="ＭＳ ゴシック" w:hAnsi="ＭＳ ゴシック"/>
        </w:rPr>
      </w:pPr>
      <w:r>
        <w:rPr>
          <w:rFonts w:ascii="ＭＳ ゴシック" w:eastAsia="ＭＳ ゴシック" w:hAnsi="ＭＳ ゴシック" w:hint="eastAsia"/>
        </w:rPr>
        <w:t>⑤</w:t>
      </w:r>
      <w:r w:rsidR="00AF0AB1">
        <w:rPr>
          <w:rFonts w:ascii="ＭＳ ゴシック" w:eastAsia="ＭＳ ゴシック" w:hAnsi="ＭＳ ゴシック" w:hint="eastAsia"/>
        </w:rPr>
        <w:t>職員の研修、処遇改善を通じて人材の育成を図ります。また、次年度、所長交代があるため</w:t>
      </w:r>
      <w:r w:rsidR="00EE686D">
        <w:rPr>
          <w:rFonts w:ascii="ＭＳ ゴシック" w:eastAsia="ＭＳ ゴシック" w:hAnsi="ＭＳ ゴシック" w:hint="eastAsia"/>
        </w:rPr>
        <w:t>暫次</w:t>
      </w:r>
      <w:r w:rsidR="00AF0AB1">
        <w:rPr>
          <w:rFonts w:ascii="ＭＳ ゴシック" w:eastAsia="ＭＳ ゴシック" w:hAnsi="ＭＳ ゴシック" w:hint="eastAsia"/>
        </w:rPr>
        <w:t>業務の引継ぎを行います。</w:t>
      </w:r>
    </w:p>
    <w:p w:rsidR="00F57F26" w:rsidRDefault="00F57F26" w:rsidP="00F57F26">
      <w:pPr>
        <w:rPr>
          <w:rFonts w:ascii="ＭＳ ゴシック" w:eastAsia="ＭＳ ゴシック" w:hAnsi="ＭＳ ゴシック"/>
        </w:rPr>
      </w:pPr>
    </w:p>
    <w:p w:rsidR="00952658" w:rsidRPr="0040383A" w:rsidRDefault="00494126" w:rsidP="002B7C9E">
      <w:pPr>
        <w:outlineLvl w:val="0"/>
        <w:rPr>
          <w:rFonts w:ascii="ＭＳ ゴシック" w:eastAsia="ＭＳ ゴシック" w:hAnsi="ＭＳ ゴシック"/>
          <w:u w:val="single"/>
        </w:rPr>
      </w:pPr>
      <w:r w:rsidRPr="0040383A">
        <w:rPr>
          <w:rFonts w:ascii="ＭＳ ゴシック" w:eastAsia="ＭＳ ゴシック" w:hAnsi="ＭＳ ゴシック" w:hint="eastAsia"/>
          <w:u w:val="single"/>
        </w:rPr>
        <w:t xml:space="preserve">Ⅱ　</w:t>
      </w:r>
      <w:r w:rsidR="00EE686D" w:rsidRPr="0040383A">
        <w:rPr>
          <w:rFonts w:ascii="ＭＳ ゴシック" w:eastAsia="ＭＳ ゴシック" w:hAnsi="ＭＳ ゴシック" w:hint="eastAsia"/>
          <w:u w:val="single"/>
        </w:rPr>
        <w:t>事業・運営の基本方針</w:t>
      </w:r>
    </w:p>
    <w:p w:rsidR="00832E63" w:rsidRPr="00832E63" w:rsidRDefault="002B7C9E" w:rsidP="00E40000">
      <w:pPr>
        <w:ind w:left="210" w:hangingChars="100" w:hanging="210"/>
        <w:outlineLvl w:val="0"/>
        <w:rPr>
          <w:rFonts w:ascii="ＭＳ ゴシック" w:eastAsia="ＭＳ ゴシック" w:hAnsi="ＭＳ ゴシック"/>
        </w:rPr>
      </w:pPr>
      <w:r>
        <w:rPr>
          <w:rFonts w:ascii="ＭＳ ゴシック" w:eastAsia="ＭＳ ゴシック" w:hAnsi="ＭＳ ゴシック" w:hint="eastAsia"/>
        </w:rPr>
        <w:t>➀</w:t>
      </w:r>
      <w:r w:rsidR="007C2575">
        <w:rPr>
          <w:rFonts w:ascii="ＭＳ ゴシック" w:eastAsia="ＭＳ ゴシック" w:hAnsi="ＭＳ ゴシック" w:hint="eastAsia"/>
        </w:rPr>
        <w:t>組織内のガバナンスの強化、事業運営の透明性、財務</w:t>
      </w:r>
      <w:r w:rsidR="00832E63">
        <w:rPr>
          <w:rFonts w:ascii="ＭＳ ゴシック" w:eastAsia="ＭＳ ゴシック" w:hAnsi="ＭＳ ゴシック" w:hint="eastAsia"/>
        </w:rPr>
        <w:t>規律の強化、地域における公益的な取り組みを行います。</w:t>
      </w:r>
    </w:p>
    <w:p w:rsidR="00684E88" w:rsidRDefault="002B7C9E" w:rsidP="002B7C9E">
      <w:pPr>
        <w:rPr>
          <w:rFonts w:ascii="ＭＳ ゴシック" w:eastAsia="ＭＳ ゴシック" w:hAnsi="ＭＳ ゴシック"/>
        </w:rPr>
      </w:pPr>
      <w:r>
        <w:rPr>
          <w:rFonts w:ascii="ＭＳ ゴシック" w:eastAsia="ＭＳ ゴシック" w:hAnsi="ＭＳ ゴシック" w:hint="eastAsia"/>
        </w:rPr>
        <w:t>➁</w:t>
      </w:r>
      <w:r w:rsidR="00684E88" w:rsidRPr="002B7C9E">
        <w:rPr>
          <w:rFonts w:ascii="ＭＳ ゴシック" w:eastAsia="ＭＳ ゴシック" w:hAnsi="ＭＳ ゴシック" w:hint="eastAsia"/>
        </w:rPr>
        <w:t>上京区社会福祉協議会や関係団体との連携を行い、福祉の充実に向け役割を果たしま</w:t>
      </w:r>
      <w:r w:rsidR="00684E88">
        <w:rPr>
          <w:rFonts w:ascii="ＭＳ ゴシック" w:eastAsia="ＭＳ ゴシック" w:hAnsi="ＭＳ ゴシック" w:hint="eastAsia"/>
        </w:rPr>
        <w:t>す。</w:t>
      </w:r>
    </w:p>
    <w:p w:rsidR="00684E88" w:rsidRDefault="002B7C9E" w:rsidP="00E40000">
      <w:pPr>
        <w:ind w:left="210" w:hangingChars="100" w:hanging="210"/>
        <w:outlineLvl w:val="0"/>
        <w:rPr>
          <w:rFonts w:ascii="ＭＳ ゴシック" w:eastAsia="ＭＳ ゴシック" w:hAnsi="ＭＳ ゴシック"/>
        </w:rPr>
      </w:pPr>
      <w:r>
        <w:rPr>
          <w:rFonts w:ascii="ＭＳ ゴシック" w:eastAsia="ＭＳ ゴシック" w:hAnsi="ＭＳ ゴシック" w:hint="eastAsia"/>
        </w:rPr>
        <w:t>➂</w:t>
      </w:r>
      <w:r w:rsidR="00684E88">
        <w:rPr>
          <w:rFonts w:ascii="ＭＳ ゴシック" w:eastAsia="ＭＳ ゴシック" w:hAnsi="ＭＳ ゴシック" w:hint="eastAsia"/>
        </w:rPr>
        <w:t>利用者一人ひとりの社会自立を支援していくため関係行政や諸団体との連携し進めていきます。</w:t>
      </w:r>
    </w:p>
    <w:p w:rsidR="002B7C9E" w:rsidRDefault="002B7C9E" w:rsidP="002B7C9E">
      <w:pPr>
        <w:outlineLvl w:val="0"/>
        <w:rPr>
          <w:rFonts w:ascii="ＭＳ ゴシック" w:eastAsia="ＭＳ ゴシック" w:hAnsi="ＭＳ ゴシック"/>
        </w:rPr>
      </w:pPr>
      <w:r>
        <w:rPr>
          <w:rFonts w:ascii="ＭＳ ゴシック" w:eastAsia="ＭＳ ゴシック" w:hAnsi="ＭＳ ゴシック" w:hint="eastAsia"/>
        </w:rPr>
        <w:t>➃短期・中期・長期の将来構想を具体化していきます。</w:t>
      </w:r>
    </w:p>
    <w:p w:rsidR="00952658" w:rsidRDefault="002B7C9E" w:rsidP="002B7C9E">
      <w:pPr>
        <w:outlineLvl w:val="0"/>
        <w:rPr>
          <w:rFonts w:ascii="ＭＳ ゴシック" w:eastAsia="ＭＳ ゴシック" w:hAnsi="ＭＳ ゴシック"/>
        </w:rPr>
      </w:pPr>
      <w:r>
        <w:rPr>
          <w:rFonts w:ascii="ＭＳ ゴシック" w:eastAsia="ＭＳ ゴシック" w:hAnsi="ＭＳ ゴシック" w:hint="eastAsia"/>
        </w:rPr>
        <w:t>⑤</w:t>
      </w:r>
      <w:r w:rsidR="00684E88" w:rsidRPr="0010751F">
        <w:rPr>
          <w:rFonts w:ascii="ＭＳ ゴシック" w:eastAsia="ＭＳ ゴシック" w:hAnsi="ＭＳ ゴシック" w:hint="eastAsia"/>
        </w:rPr>
        <w:t>すてっぷ糸屋の耐震</w:t>
      </w:r>
      <w:r>
        <w:rPr>
          <w:rFonts w:ascii="ＭＳ ゴシック" w:eastAsia="ＭＳ ゴシック" w:hAnsi="ＭＳ ゴシック" w:hint="eastAsia"/>
        </w:rPr>
        <w:t>工事を、助成金を活用して進めていきます。</w:t>
      </w:r>
    </w:p>
    <w:p w:rsidR="0010751F" w:rsidRPr="0010751F" w:rsidRDefault="0010751F" w:rsidP="0010751F">
      <w:pPr>
        <w:ind w:left="644"/>
        <w:outlineLvl w:val="0"/>
        <w:rPr>
          <w:rFonts w:ascii="ＭＳ ゴシック" w:eastAsia="ＭＳ ゴシック" w:hAnsi="ＭＳ ゴシック"/>
        </w:rPr>
      </w:pPr>
    </w:p>
    <w:p w:rsidR="0040383A" w:rsidRPr="0040383A" w:rsidRDefault="00494126" w:rsidP="00952658">
      <w:pPr>
        <w:ind w:left="630" w:hangingChars="300" w:hanging="630"/>
        <w:outlineLvl w:val="0"/>
        <w:rPr>
          <w:rFonts w:ascii="ＭＳ ゴシック" w:eastAsia="ＭＳ ゴシック" w:hAnsi="ＭＳ ゴシック"/>
          <w:u w:val="single"/>
        </w:rPr>
      </w:pPr>
      <w:r w:rsidRPr="0040383A">
        <w:rPr>
          <w:rFonts w:ascii="ＭＳ ゴシック" w:eastAsia="ＭＳ ゴシック" w:hAnsi="ＭＳ ゴシック" w:hint="eastAsia"/>
          <w:u w:val="single"/>
        </w:rPr>
        <w:t xml:space="preserve">Ⅲ　</w:t>
      </w:r>
      <w:r w:rsidR="00684E88" w:rsidRPr="0040383A">
        <w:rPr>
          <w:rFonts w:ascii="ＭＳ ゴシック" w:eastAsia="ＭＳ ゴシック" w:hAnsi="ＭＳ ゴシック" w:hint="eastAsia"/>
          <w:u w:val="single"/>
        </w:rPr>
        <w:t>利用者</w:t>
      </w:r>
      <w:r w:rsidR="00E40000" w:rsidRPr="0040383A">
        <w:rPr>
          <w:rFonts w:ascii="ＭＳ ゴシック" w:eastAsia="ＭＳ ゴシック" w:hAnsi="ＭＳ ゴシック" w:hint="eastAsia"/>
          <w:u w:val="single"/>
        </w:rPr>
        <w:t>を主人公とした実践を、一人ひとりの個別支援計画にそって進め、就労支援</w:t>
      </w:r>
      <w:r w:rsidR="00684E88" w:rsidRPr="0040383A">
        <w:rPr>
          <w:rFonts w:ascii="ＭＳ ゴシック" w:eastAsia="ＭＳ ゴシック" w:hAnsi="ＭＳ ゴシック" w:hint="eastAsia"/>
          <w:u w:val="single"/>
        </w:rPr>
        <w:t>活</w:t>
      </w:r>
    </w:p>
    <w:p w:rsidR="00684E88" w:rsidRPr="0040383A" w:rsidRDefault="00684E88" w:rsidP="0040383A">
      <w:pPr>
        <w:ind w:firstLineChars="100" w:firstLine="210"/>
        <w:outlineLvl w:val="0"/>
        <w:rPr>
          <w:rFonts w:ascii="ＭＳ ゴシック" w:eastAsia="ＭＳ ゴシック" w:hAnsi="ＭＳ ゴシック"/>
          <w:u w:val="single"/>
        </w:rPr>
      </w:pPr>
      <w:r w:rsidRPr="0040383A">
        <w:rPr>
          <w:rFonts w:ascii="ＭＳ ゴシック" w:eastAsia="ＭＳ ゴシック" w:hAnsi="ＭＳ ゴシック" w:hint="eastAsia"/>
          <w:u w:val="single"/>
        </w:rPr>
        <w:t>動、自立に向けた力を強めます。</w:t>
      </w:r>
    </w:p>
    <w:p w:rsidR="00684E88" w:rsidRDefault="00952658" w:rsidP="00952658">
      <w:pPr>
        <w:jc w:val="left"/>
        <w:rPr>
          <w:rFonts w:ascii="ＭＳ ゴシック" w:eastAsia="ＭＳ ゴシック" w:hAnsi="ＭＳ ゴシック"/>
        </w:rPr>
      </w:pPr>
      <w:r>
        <w:rPr>
          <w:rFonts w:ascii="ＭＳ ゴシック" w:eastAsia="ＭＳ ゴシック" w:hAnsi="ＭＳ ゴシック" w:hint="eastAsia"/>
        </w:rPr>
        <w:t>➀</w:t>
      </w:r>
      <w:r w:rsidR="00684E88">
        <w:rPr>
          <w:rFonts w:ascii="ＭＳ ゴシック" w:eastAsia="ＭＳ ゴシック" w:hAnsi="ＭＳ ゴシック" w:hint="eastAsia"/>
        </w:rPr>
        <w:t>利用者の生命と健康、生活を守るための取り組みを進めます。</w:t>
      </w:r>
    </w:p>
    <w:p w:rsidR="00684E88" w:rsidRDefault="00952658" w:rsidP="0095265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②</w:t>
      </w:r>
      <w:r w:rsidR="00684E88">
        <w:rPr>
          <w:rFonts w:ascii="ＭＳ ゴシック" w:eastAsia="ＭＳ ゴシック" w:hAnsi="ＭＳ ゴシック" w:hint="eastAsia"/>
        </w:rPr>
        <w:t>利用者一人ひとりの</w:t>
      </w:r>
      <w:r w:rsidR="00E40000">
        <w:rPr>
          <w:rFonts w:ascii="ＭＳ ゴシック" w:eastAsia="ＭＳ ゴシック" w:hAnsi="ＭＳ ゴシック" w:hint="eastAsia"/>
        </w:rPr>
        <w:t>尊厳を護り</w:t>
      </w:r>
      <w:r w:rsidR="00684E88">
        <w:rPr>
          <w:rFonts w:ascii="ＭＳ ゴシック" w:eastAsia="ＭＳ ゴシック" w:hAnsi="ＭＳ ゴシック" w:hint="eastAsia"/>
        </w:rPr>
        <w:t>人権を尊重し、個別支援計画に基づく実践を進めます。また、半年後</w:t>
      </w:r>
      <w:r w:rsidR="00E40000">
        <w:rPr>
          <w:rFonts w:ascii="ＭＳ ゴシック" w:eastAsia="ＭＳ ゴシック" w:hAnsi="ＭＳ ゴシック" w:hint="eastAsia"/>
        </w:rPr>
        <w:t>にモニタ</w:t>
      </w:r>
      <w:r w:rsidR="0040383A">
        <w:rPr>
          <w:rFonts w:ascii="ＭＳ ゴシック" w:eastAsia="ＭＳ ゴシック" w:hAnsi="ＭＳ ゴシック" w:hint="eastAsia"/>
        </w:rPr>
        <w:t>リングを行い支援計画の遂行状況を確認し支援の内容の充実に向けて</w:t>
      </w:r>
      <w:r w:rsidR="00E40000">
        <w:rPr>
          <w:rFonts w:ascii="ＭＳ ゴシック" w:eastAsia="ＭＳ ゴシック" w:hAnsi="ＭＳ ゴシック" w:hint="eastAsia"/>
        </w:rPr>
        <w:t>集団で検討</w:t>
      </w:r>
      <w:r w:rsidR="00684E88">
        <w:rPr>
          <w:rFonts w:ascii="ＭＳ ゴシック" w:eastAsia="ＭＳ ゴシック" w:hAnsi="ＭＳ ゴシック" w:hint="eastAsia"/>
        </w:rPr>
        <w:t>します。</w:t>
      </w:r>
    </w:p>
    <w:p w:rsidR="00684E88" w:rsidRPr="00952658" w:rsidRDefault="006A7158" w:rsidP="00952658">
      <w:pPr>
        <w:jc w:val="left"/>
        <w:rPr>
          <w:rFonts w:ascii="ＭＳ ゴシック" w:eastAsia="ＭＳ ゴシック" w:hAnsi="ＭＳ ゴシック"/>
        </w:rPr>
      </w:pPr>
      <w:r>
        <w:rPr>
          <w:rFonts w:ascii="ＭＳ ゴシック" w:eastAsia="ＭＳ ゴシック" w:hAnsi="ＭＳ ゴシック" w:hint="eastAsia"/>
        </w:rPr>
        <w:t>③</w:t>
      </w:r>
      <w:r w:rsidR="00684E88" w:rsidRPr="00952658">
        <w:rPr>
          <w:rFonts w:ascii="ＭＳ ゴシック" w:eastAsia="ＭＳ ゴシック" w:hAnsi="ＭＳ ゴシック" w:hint="eastAsia"/>
        </w:rPr>
        <w:t>利用者の地域での生活を一層豊かにするための支援を充実させていきます。</w:t>
      </w:r>
    </w:p>
    <w:p w:rsidR="00684E88" w:rsidRDefault="00952658" w:rsidP="00E40000">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④</w:t>
      </w:r>
      <w:r w:rsidR="00684E88">
        <w:rPr>
          <w:rFonts w:ascii="ＭＳ ゴシック" w:eastAsia="ＭＳ ゴシック" w:hAnsi="ＭＳ ゴシック" w:hint="eastAsia"/>
        </w:rPr>
        <w:t>利用者の工賃アップ、就労のための支援、就労定着のための支援内容の充実を図ります。</w:t>
      </w:r>
      <w:r w:rsidR="00C71954">
        <w:rPr>
          <w:rFonts w:ascii="ＭＳ ゴシック" w:eastAsia="ＭＳ ゴシック" w:hAnsi="ＭＳ ゴシック" w:hint="eastAsia"/>
        </w:rPr>
        <w:t>そのために他団体との連携を強めます。</w:t>
      </w:r>
      <w:r w:rsidR="005E7D6B">
        <w:rPr>
          <w:rFonts w:ascii="ＭＳ ゴシック" w:eastAsia="ＭＳ ゴシック" w:hAnsi="ＭＳ ゴシック" w:hint="eastAsia"/>
        </w:rPr>
        <w:t>また、施設外就労にも取り組みます。</w:t>
      </w:r>
    </w:p>
    <w:p w:rsidR="00684E88" w:rsidRPr="00E40000" w:rsidRDefault="006A7158" w:rsidP="006A7158">
      <w:pPr>
        <w:jc w:val="left"/>
        <w:rPr>
          <w:rFonts w:ascii="ＭＳ ゴシック" w:eastAsia="ＭＳ ゴシック" w:hAnsi="ＭＳ ゴシック"/>
        </w:rPr>
      </w:pPr>
      <w:r w:rsidRPr="00E40000">
        <w:rPr>
          <w:rFonts w:ascii="ＭＳ ゴシック" w:eastAsia="ＭＳ ゴシック" w:hAnsi="ＭＳ ゴシック" w:hint="eastAsia"/>
        </w:rPr>
        <w:t>⑤</w:t>
      </w:r>
      <w:r w:rsidR="00684E88" w:rsidRPr="00E40000">
        <w:rPr>
          <w:rFonts w:ascii="ＭＳ ゴシック" w:eastAsia="ＭＳ ゴシック" w:hAnsi="ＭＳ ゴシック" w:hint="eastAsia"/>
        </w:rPr>
        <w:t>祝日などを利用し、希望者を対象に余暇の取り組みを行います。</w:t>
      </w:r>
    </w:p>
    <w:p w:rsidR="005E7D6B" w:rsidRDefault="00952658" w:rsidP="006A715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⑥</w:t>
      </w:r>
      <w:r w:rsidR="005E7D6B">
        <w:rPr>
          <w:rFonts w:ascii="ＭＳ ゴシック" w:eastAsia="ＭＳ ゴシック" w:hAnsi="ＭＳ ゴシック" w:hint="eastAsia"/>
        </w:rPr>
        <w:t>事業所を利用して、希望者には宿泊実習の取り組みを行い、仲間、職員とともに楽しい時間を過ごします。</w:t>
      </w:r>
      <w:r w:rsidR="006A7158">
        <w:rPr>
          <w:rFonts w:ascii="ＭＳ ゴシック" w:eastAsia="ＭＳ ゴシック" w:hAnsi="ＭＳ ゴシック" w:hint="eastAsia"/>
        </w:rPr>
        <w:t>実施期間については耐震工事との関係で調整します。</w:t>
      </w:r>
    </w:p>
    <w:p w:rsidR="00684E88" w:rsidRDefault="00684E88" w:rsidP="00684E88">
      <w:pPr>
        <w:ind w:firstLineChars="200" w:firstLine="420"/>
        <w:jc w:val="left"/>
        <w:rPr>
          <w:rFonts w:ascii="ＭＳ ゴシック" w:eastAsia="ＭＳ ゴシック" w:hAnsi="ＭＳ ゴシック"/>
        </w:rPr>
      </w:pPr>
    </w:p>
    <w:p w:rsidR="00684E88" w:rsidRPr="0040383A" w:rsidRDefault="00494126" w:rsidP="00494126">
      <w:pPr>
        <w:outlineLvl w:val="0"/>
        <w:rPr>
          <w:rFonts w:ascii="ＭＳ ゴシック" w:eastAsia="ＭＳ ゴシック" w:hAnsi="ＭＳ ゴシック"/>
          <w:u w:val="single"/>
        </w:rPr>
      </w:pPr>
      <w:r w:rsidRPr="0040383A">
        <w:rPr>
          <w:rFonts w:ascii="ＭＳ ゴシック" w:eastAsia="ＭＳ ゴシック" w:hAnsi="ＭＳ ゴシック" w:hint="eastAsia"/>
          <w:u w:val="single"/>
        </w:rPr>
        <w:t xml:space="preserve">Ⅳ　</w:t>
      </w:r>
      <w:r w:rsidR="00684E88" w:rsidRPr="0040383A">
        <w:rPr>
          <w:rFonts w:ascii="ＭＳ ゴシック" w:eastAsia="ＭＳ ゴシック" w:hAnsi="ＭＳ ゴシック" w:hint="eastAsia"/>
          <w:u w:val="single"/>
        </w:rPr>
        <w:t>民主的な施設・事業所の運営・経営をおこないます。</w:t>
      </w:r>
    </w:p>
    <w:p w:rsidR="00684E8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➀</w:t>
      </w:r>
      <w:r w:rsidR="00684E88">
        <w:rPr>
          <w:rFonts w:ascii="ＭＳ ゴシック" w:eastAsia="ＭＳ ゴシック" w:hAnsi="ＭＳ ゴシック" w:hint="eastAsia"/>
        </w:rPr>
        <w:t>利用者、家族、関係者さらに地域住民の理解と支援を得ながら施設の運営を進めていきます。</w:t>
      </w:r>
    </w:p>
    <w:p w:rsidR="006A7158" w:rsidRDefault="006A7158" w:rsidP="006A7158">
      <w:pPr>
        <w:rPr>
          <w:rFonts w:ascii="ＭＳ ゴシック" w:eastAsia="ＭＳ ゴシック" w:hAnsi="ＭＳ ゴシック"/>
        </w:rPr>
      </w:pPr>
      <w:r>
        <w:rPr>
          <w:rFonts w:ascii="ＭＳ ゴシック" w:eastAsia="ＭＳ ゴシック" w:hAnsi="ＭＳ ゴシック" w:hint="eastAsia"/>
        </w:rPr>
        <w:t>②</w:t>
      </w:r>
      <w:r w:rsidR="00684E88" w:rsidRPr="006A7158">
        <w:rPr>
          <w:rFonts w:ascii="ＭＳ ゴシック" w:eastAsia="ＭＳ ゴシック" w:hAnsi="ＭＳ ゴシック" w:hint="eastAsia"/>
        </w:rPr>
        <w:t>家族会の要望や意見を施設運営や事業に反映させ、一層関係を深めます。</w:t>
      </w:r>
    </w:p>
    <w:p w:rsidR="00684E88" w:rsidRPr="006A7158" w:rsidRDefault="006A7158" w:rsidP="00EF2812">
      <w:pPr>
        <w:ind w:left="210" w:hangingChars="100" w:hanging="210"/>
        <w:rPr>
          <w:rFonts w:ascii="ＭＳ ゴシック" w:eastAsia="ＭＳ ゴシック" w:hAnsi="ＭＳ ゴシック"/>
        </w:rPr>
      </w:pPr>
      <w:r>
        <w:rPr>
          <w:rFonts w:ascii="ＭＳ ゴシック" w:eastAsia="ＭＳ ゴシック" w:hAnsi="ＭＳ ゴシック" w:hint="eastAsia"/>
        </w:rPr>
        <w:t>③</w:t>
      </w:r>
      <w:r w:rsidR="005E7D6B" w:rsidRPr="006A7158">
        <w:rPr>
          <w:rFonts w:ascii="ＭＳ ゴシック" w:eastAsia="ＭＳ ゴシック" w:hAnsi="ＭＳ ゴシック" w:hint="eastAsia"/>
        </w:rPr>
        <w:t>職員個々の専門性や資質を高めるための研修や人材育成プログラム</w:t>
      </w:r>
      <w:r w:rsidR="00684E88" w:rsidRPr="006A7158">
        <w:rPr>
          <w:rFonts w:ascii="ＭＳ ゴシック" w:eastAsia="ＭＳ ゴシック" w:hAnsi="ＭＳ ゴシック" w:hint="eastAsia"/>
        </w:rPr>
        <w:t>を確立し、利用者ニーズに応えていきます。</w:t>
      </w:r>
    </w:p>
    <w:p w:rsidR="00684E88" w:rsidRPr="006A7158" w:rsidRDefault="006A7158" w:rsidP="006A7158">
      <w:pPr>
        <w:rPr>
          <w:rFonts w:ascii="ＭＳ ゴシック" w:eastAsia="ＭＳ ゴシック" w:hAnsi="ＭＳ ゴシック"/>
        </w:rPr>
      </w:pPr>
      <w:r>
        <w:rPr>
          <w:rFonts w:ascii="ＭＳ ゴシック" w:eastAsia="ＭＳ ゴシック" w:hAnsi="ＭＳ ゴシック" w:hint="eastAsia"/>
        </w:rPr>
        <w:t>④</w:t>
      </w:r>
      <w:r w:rsidR="00E40000">
        <w:rPr>
          <w:rFonts w:ascii="ＭＳ ゴシック" w:eastAsia="ＭＳ ゴシック" w:hAnsi="ＭＳ ゴシック" w:hint="eastAsia"/>
        </w:rPr>
        <w:t>職員の業務</w:t>
      </w:r>
      <w:r w:rsidR="00684E88" w:rsidRPr="006A7158">
        <w:rPr>
          <w:rFonts w:ascii="ＭＳ ゴシック" w:eastAsia="ＭＳ ゴシック" w:hAnsi="ＭＳ ゴシック" w:hint="eastAsia"/>
        </w:rPr>
        <w:t>分掌や日常の取り組みを通して職員の育成に努めます</w:t>
      </w:r>
      <w:r w:rsidRPr="006A7158">
        <w:rPr>
          <w:rFonts w:ascii="ＭＳ ゴシック" w:eastAsia="ＭＳ ゴシック" w:hAnsi="ＭＳ ゴシック" w:hint="eastAsia"/>
        </w:rPr>
        <w:t>。</w:t>
      </w:r>
    </w:p>
    <w:p w:rsidR="00684E88" w:rsidRPr="006A715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⑤</w:t>
      </w:r>
      <w:r w:rsidR="00684E88" w:rsidRPr="006A7158">
        <w:rPr>
          <w:rFonts w:ascii="ＭＳ ゴシック" w:eastAsia="ＭＳ ゴシック" w:hAnsi="ＭＳ ゴシック" w:hint="eastAsia"/>
        </w:rPr>
        <w:t>職員の専門性や資質を高めるための研修・教育活動に積極的に進めます。 （虐待防止</w:t>
      </w:r>
      <w:r w:rsidR="00EF2812">
        <w:rPr>
          <w:rFonts w:ascii="ＭＳ ゴシック" w:eastAsia="ＭＳ ゴシック" w:hAnsi="ＭＳ ゴシック" w:hint="eastAsia"/>
        </w:rPr>
        <w:t>等</w:t>
      </w:r>
      <w:r w:rsidRPr="006A7158">
        <w:rPr>
          <w:rFonts w:ascii="ＭＳ ゴシック" w:eastAsia="ＭＳ ゴシック" w:hAnsi="ＭＳ ゴシック" w:hint="eastAsia"/>
        </w:rPr>
        <w:t xml:space="preserve">　</w:t>
      </w:r>
      <w:r w:rsidR="00684E88" w:rsidRPr="006A7158">
        <w:rPr>
          <w:rFonts w:ascii="ＭＳ ゴシック" w:eastAsia="ＭＳ ゴシック" w:hAnsi="ＭＳ ゴシック" w:hint="eastAsia"/>
        </w:rPr>
        <w:t>研修など）</w:t>
      </w:r>
    </w:p>
    <w:p w:rsidR="00684E88" w:rsidRPr="006A715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⑥</w:t>
      </w:r>
      <w:r w:rsidR="00684E88" w:rsidRPr="006A7158">
        <w:rPr>
          <w:rFonts w:ascii="ＭＳ ゴシック" w:eastAsia="ＭＳ ゴシック" w:hAnsi="ＭＳ ゴシック" w:hint="eastAsia"/>
        </w:rPr>
        <w:t>職員会議を定例化し、お互いを高め支えあう事の出来る職場運営・集団づくりに取り組みます。</w:t>
      </w:r>
      <w:r w:rsidR="00C71954" w:rsidRPr="006A7158">
        <w:rPr>
          <w:rFonts w:ascii="ＭＳ ゴシック" w:eastAsia="ＭＳ ゴシック" w:hAnsi="ＭＳ ゴシック" w:hint="eastAsia"/>
        </w:rPr>
        <w:t>（全体会議、フロア会議、管理者会議など）</w:t>
      </w:r>
    </w:p>
    <w:p w:rsidR="00684E8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⑦</w:t>
      </w:r>
      <w:r w:rsidR="00684E88">
        <w:rPr>
          <w:rFonts w:ascii="ＭＳ ゴシック" w:eastAsia="ＭＳ ゴシック" w:hAnsi="ＭＳ ゴシック" w:hint="eastAsia"/>
        </w:rPr>
        <w:t>施設の経営の安定化めざし、予算編成や執行など財政基盤の強化を図ります。業務委託をしている経理事務所との連絡を密に行います。</w:t>
      </w:r>
    </w:p>
    <w:p w:rsidR="00684E88" w:rsidRPr="006A7158" w:rsidRDefault="00E40000" w:rsidP="006A7158">
      <w:pPr>
        <w:pStyle w:val="a3"/>
        <w:numPr>
          <w:ilvl w:val="0"/>
          <w:numId w:val="15"/>
        </w:numPr>
        <w:ind w:leftChars="0"/>
        <w:rPr>
          <w:rFonts w:ascii="ＭＳ ゴシック" w:eastAsia="ＭＳ ゴシック" w:hAnsi="ＭＳ ゴシック"/>
        </w:rPr>
      </w:pPr>
      <w:r>
        <w:rPr>
          <w:rFonts w:ascii="ＭＳ ゴシック" w:eastAsia="ＭＳ ゴシック" w:hAnsi="ＭＳ ゴシック" w:hint="eastAsia"/>
        </w:rPr>
        <w:t>将来検討委員会が中心となり短期・中期・長期の将来構想の実践</w:t>
      </w:r>
      <w:r w:rsidR="003174FA" w:rsidRPr="006A7158">
        <w:rPr>
          <w:rFonts w:ascii="ＭＳ ゴシック" w:eastAsia="ＭＳ ゴシック" w:hAnsi="ＭＳ ゴシック" w:hint="eastAsia"/>
        </w:rPr>
        <w:t>を進めます。</w:t>
      </w:r>
    </w:p>
    <w:p w:rsidR="003174FA" w:rsidRPr="006A715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⑨</w:t>
      </w:r>
      <w:r w:rsidR="003174FA" w:rsidRPr="006A7158">
        <w:rPr>
          <w:rFonts w:ascii="ＭＳ ゴシック" w:eastAsia="ＭＳ ゴシック" w:hAnsi="ＭＳ ゴシック" w:hint="eastAsia"/>
        </w:rPr>
        <w:t>文書管理やプライバシー保護に関する規定や書類作成上のマニュアル</w:t>
      </w:r>
      <w:r w:rsidR="0010751F" w:rsidRPr="006A7158">
        <w:rPr>
          <w:rFonts w:ascii="ＭＳ ゴシック" w:eastAsia="ＭＳ ゴシック" w:hAnsi="ＭＳ ゴシック" w:hint="eastAsia"/>
        </w:rPr>
        <w:t>等</w:t>
      </w:r>
      <w:r w:rsidR="003174FA" w:rsidRPr="006A7158">
        <w:rPr>
          <w:rFonts w:ascii="ＭＳ ゴシック" w:eastAsia="ＭＳ ゴシック" w:hAnsi="ＭＳ ゴシック" w:hint="eastAsia"/>
        </w:rPr>
        <w:t>を整備していきます。</w:t>
      </w:r>
      <w:r w:rsidR="0010751F" w:rsidRPr="006A7158">
        <w:rPr>
          <w:rFonts w:ascii="ＭＳ ゴシック" w:eastAsia="ＭＳ ゴシック" w:hAnsi="ＭＳ ゴシック" w:hint="eastAsia"/>
        </w:rPr>
        <w:t>また、ヒヤリハットや苦情、事故に対する支援記録を整備し、支援や運営の改善に努めます。</w:t>
      </w:r>
    </w:p>
    <w:p w:rsidR="00684E88" w:rsidRDefault="00684E88" w:rsidP="003174FA">
      <w:pPr>
        <w:rPr>
          <w:rFonts w:ascii="ＭＳ ゴシック" w:eastAsia="ＭＳ ゴシック" w:hAnsi="ＭＳ ゴシック"/>
        </w:rPr>
      </w:pPr>
    </w:p>
    <w:p w:rsidR="00684E88" w:rsidRPr="0040383A" w:rsidRDefault="00494126" w:rsidP="0040383A">
      <w:pPr>
        <w:ind w:leftChars="36" w:left="286" w:hangingChars="100" w:hanging="210"/>
        <w:outlineLvl w:val="0"/>
        <w:rPr>
          <w:rFonts w:ascii="ＭＳ ゴシック" w:eastAsia="ＭＳ ゴシック" w:hAnsi="ＭＳ ゴシック"/>
          <w:u w:val="single"/>
        </w:rPr>
      </w:pPr>
      <w:r w:rsidRPr="0040383A">
        <w:rPr>
          <w:rFonts w:ascii="ＭＳ ゴシック" w:eastAsia="ＭＳ ゴシック" w:hAnsi="ＭＳ ゴシック" w:hint="eastAsia"/>
          <w:u w:val="single"/>
        </w:rPr>
        <w:t xml:space="preserve">Ⅴ　</w:t>
      </w:r>
      <w:r w:rsidR="00684E88" w:rsidRPr="0040383A">
        <w:rPr>
          <w:rFonts w:ascii="ＭＳ ゴシック" w:eastAsia="ＭＳ ゴシック" w:hAnsi="ＭＳ ゴシック" w:hint="eastAsia"/>
          <w:u w:val="single"/>
        </w:rPr>
        <w:t>地域に根ざし、地域に開かれた施設・事業所として理解を広げ充実させて行きます。また、利用者、家族の実態や願いに基づき行政に対する要望活動を強めます。</w:t>
      </w:r>
    </w:p>
    <w:p w:rsidR="00684E8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➀</w:t>
      </w:r>
      <w:r w:rsidR="00684E88">
        <w:rPr>
          <w:rFonts w:ascii="ＭＳ ゴシック" w:eastAsia="ＭＳ ゴシック" w:hAnsi="ＭＳ ゴシック" w:hint="eastAsia"/>
        </w:rPr>
        <w:t>行政はじめ関係機関・</w:t>
      </w:r>
      <w:r w:rsidR="00E40000">
        <w:rPr>
          <w:rFonts w:ascii="ＭＳ ゴシック" w:eastAsia="ＭＳ ゴシック" w:hAnsi="ＭＳ ゴシック" w:hint="eastAsia"/>
        </w:rPr>
        <w:t>関係事務所・</w:t>
      </w:r>
      <w:r w:rsidR="00684E88">
        <w:rPr>
          <w:rFonts w:ascii="ＭＳ ゴシック" w:eastAsia="ＭＳ ゴシック" w:hAnsi="ＭＳ ゴシック" w:hint="eastAsia"/>
        </w:rPr>
        <w:t>諸団体と連携を密にしながら、利用者の地域での自立支援を支えていきます。上京ネット・中部自立支援協議会などへ積極的に参加します。</w:t>
      </w:r>
    </w:p>
    <w:p w:rsidR="00684E88" w:rsidRPr="00927DC0"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②</w:t>
      </w:r>
      <w:r w:rsidR="00684E88" w:rsidRPr="00927DC0">
        <w:rPr>
          <w:rFonts w:ascii="ＭＳ ゴシック" w:eastAsia="ＭＳ ゴシック" w:hAnsi="ＭＳ ゴシック" w:hint="eastAsia"/>
        </w:rPr>
        <w:t>家族会を開催し家族関係者との信頼関係を深めるとともに、地域での障害者理解を広げる取り組みの充実を図ります。家族向け作業所便りの発行（月１回）</w:t>
      </w:r>
      <w:r>
        <w:rPr>
          <w:rFonts w:ascii="ＭＳ ゴシック" w:eastAsia="ＭＳ ゴシック" w:hAnsi="ＭＳ ゴシック" w:hint="eastAsia"/>
        </w:rPr>
        <w:t>を行います。</w:t>
      </w:r>
    </w:p>
    <w:p w:rsidR="00684E8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③「</w:t>
      </w:r>
      <w:r w:rsidR="00684E88">
        <w:rPr>
          <w:rFonts w:ascii="ＭＳ ゴシック" w:eastAsia="ＭＳ ゴシック" w:hAnsi="ＭＳ ゴシック" w:hint="eastAsia"/>
        </w:rPr>
        <w:t>ワークハウスつうしん」を地域へ全戸配布し、障害のある人への理解者、支援者を広げます。</w:t>
      </w:r>
      <w:r w:rsidR="00832E63">
        <w:rPr>
          <w:rFonts w:ascii="ＭＳ ゴシック" w:eastAsia="ＭＳ ゴシック" w:hAnsi="ＭＳ ゴシック" w:hint="eastAsia"/>
        </w:rPr>
        <w:t>また、ホームページを一層充実させます。</w:t>
      </w:r>
    </w:p>
    <w:p w:rsidR="00684E88" w:rsidRDefault="006A7158" w:rsidP="006A7158">
      <w:pPr>
        <w:ind w:left="210" w:hangingChars="100" w:hanging="210"/>
        <w:rPr>
          <w:rFonts w:ascii="ＭＳ ゴシック" w:eastAsia="ＭＳ ゴシック" w:hAnsi="ＭＳ ゴシック"/>
        </w:rPr>
      </w:pPr>
      <w:r>
        <w:rPr>
          <w:rFonts w:ascii="ＭＳ ゴシック" w:eastAsia="ＭＳ ゴシック" w:hAnsi="ＭＳ ゴシック" w:hint="eastAsia"/>
        </w:rPr>
        <w:t>④</w:t>
      </w:r>
      <w:r w:rsidR="00684E88">
        <w:rPr>
          <w:rFonts w:ascii="ＭＳ ゴシック" w:eastAsia="ＭＳ ゴシック" w:hAnsi="ＭＳ ゴシック" w:hint="eastAsia"/>
        </w:rPr>
        <w:t>地域関係諸団体</w:t>
      </w:r>
      <w:r w:rsidR="00E40000">
        <w:rPr>
          <w:rFonts w:ascii="ＭＳ ゴシック" w:eastAsia="ＭＳ ゴシック" w:hAnsi="ＭＳ ゴシック" w:hint="eastAsia"/>
        </w:rPr>
        <w:t>や諸支援事業所</w:t>
      </w:r>
      <w:r w:rsidR="00684E88">
        <w:rPr>
          <w:rFonts w:ascii="ＭＳ ゴシック" w:eastAsia="ＭＳ ゴシック" w:hAnsi="ＭＳ ゴシック" w:hint="eastAsia"/>
        </w:rPr>
        <w:t>との連携を密にし、制度改善に向けて地元行政、国に対する要望を強めます。きょうされん活動に積極的に取り組み、障害を持った人たちが安心して生きることの出来る社会づくりを目指します。</w:t>
      </w:r>
    </w:p>
    <w:p w:rsidR="00684E88" w:rsidRDefault="006A7158" w:rsidP="00684E88">
      <w:pPr>
        <w:rPr>
          <w:rFonts w:ascii="ＭＳ ゴシック" w:eastAsia="ＭＳ ゴシック" w:hAnsi="ＭＳ ゴシック"/>
        </w:rPr>
      </w:pPr>
      <w:r>
        <w:rPr>
          <w:rFonts w:ascii="ＭＳ ゴシック" w:eastAsia="ＭＳ ゴシック" w:hAnsi="ＭＳ ゴシック" w:hint="eastAsia"/>
        </w:rPr>
        <w:t>⑤</w:t>
      </w:r>
      <w:r w:rsidR="00684E88">
        <w:rPr>
          <w:rFonts w:ascii="ＭＳ ゴシック" w:eastAsia="ＭＳ ゴシック" w:hAnsi="ＭＳ ゴシック" w:hint="eastAsia"/>
        </w:rPr>
        <w:t>介護事業所と連携して、地域のお年寄り宅への配食サービスや、事業所前の清掃を行い地域住民へ貢献できる活動を行います。</w:t>
      </w:r>
    </w:p>
    <w:p w:rsidR="00EF2812" w:rsidRDefault="00EF2812" w:rsidP="00684E88">
      <w:pPr>
        <w:rPr>
          <w:rFonts w:ascii="ＭＳ ゴシック" w:eastAsia="ＭＳ ゴシック" w:hAnsi="ＭＳ ゴシック"/>
        </w:rPr>
      </w:pPr>
    </w:p>
    <w:p w:rsidR="00684E88" w:rsidRPr="0040383A" w:rsidRDefault="00494126" w:rsidP="00494126">
      <w:pPr>
        <w:outlineLvl w:val="0"/>
        <w:rPr>
          <w:rFonts w:ascii="ＭＳ ゴシック" w:eastAsia="ＭＳ ゴシック" w:hAnsi="ＭＳ ゴシック"/>
          <w:u w:val="single"/>
        </w:rPr>
      </w:pPr>
      <w:r w:rsidRPr="0040383A">
        <w:rPr>
          <w:rFonts w:ascii="ＭＳ ゴシック" w:eastAsia="ＭＳ ゴシック" w:hAnsi="ＭＳ ゴシック" w:hint="eastAsia"/>
          <w:u w:val="single"/>
        </w:rPr>
        <w:t xml:space="preserve">Ⅵ　</w:t>
      </w:r>
      <w:r w:rsidR="00684E88" w:rsidRPr="0040383A">
        <w:rPr>
          <w:rFonts w:ascii="ＭＳ ゴシック" w:eastAsia="ＭＳ ゴシック" w:hAnsi="ＭＳ ゴシック" w:hint="eastAsia"/>
          <w:kern w:val="0"/>
          <w:u w:val="single"/>
        </w:rPr>
        <w:t>事業計画</w:t>
      </w:r>
      <w:r w:rsidR="00684E88" w:rsidRPr="0040383A">
        <w:rPr>
          <w:rFonts w:ascii="ＭＳ ゴシック" w:eastAsia="ＭＳ ゴシック" w:hAnsi="ＭＳ ゴシック" w:hint="eastAsia"/>
          <w:u w:val="single"/>
        </w:rPr>
        <w:t xml:space="preserve"> </w:t>
      </w:r>
    </w:p>
    <w:p w:rsidR="00684E88" w:rsidRDefault="00684E88" w:rsidP="0040383A">
      <w:pPr>
        <w:outlineLvl w:val="0"/>
        <w:rPr>
          <w:rFonts w:ascii="ＭＳ ゴシック" w:eastAsia="ＭＳ ゴシック" w:hAnsi="ＭＳ ゴシック"/>
        </w:rPr>
      </w:pPr>
      <w:r>
        <w:rPr>
          <w:rFonts w:ascii="ＭＳ ゴシック" w:eastAsia="ＭＳ ゴシック" w:hAnsi="ＭＳ ゴシック" w:hint="eastAsia"/>
        </w:rPr>
        <w:t>（１）仕事内容</w:t>
      </w:r>
    </w:p>
    <w:p w:rsidR="00684E88" w:rsidRDefault="00684E8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○蒸しまん製造・販売　</w:t>
      </w:r>
    </w:p>
    <w:p w:rsidR="00684E88" w:rsidRDefault="00684E8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○喫茶事業</w:t>
      </w:r>
    </w:p>
    <w:p w:rsidR="00684E88" w:rsidRDefault="00684E8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手づくり蒸しまん＆カフェ“まんまん堂”　（堀川商店街）</w:t>
      </w:r>
    </w:p>
    <w:p w:rsidR="00684E88" w:rsidRDefault="00684E8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まんまん堂　café　咲あん　（千本寺之内下る）</w:t>
      </w:r>
    </w:p>
    <w:p w:rsidR="00684E88" w:rsidRDefault="00684E8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○下請け作業、（箱折り・ダイレクトメール・手芸用品の袋詰めなど）</w:t>
      </w:r>
    </w:p>
    <w:p w:rsidR="00684E88" w:rsidRDefault="006A715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○自主製品（手づくり蒸しまん・</w:t>
      </w:r>
      <w:r w:rsidR="004A17EF">
        <w:rPr>
          <w:rFonts w:ascii="ＭＳ ゴシック" w:eastAsia="ＭＳ ゴシック" w:hAnsi="ＭＳ ゴシック" w:hint="eastAsia"/>
        </w:rPr>
        <w:t>ラスク</w:t>
      </w:r>
      <w:r>
        <w:rPr>
          <w:rFonts w:ascii="ＭＳ ゴシック" w:eastAsia="ＭＳ ゴシック" w:hAnsi="ＭＳ ゴシック" w:hint="eastAsia"/>
        </w:rPr>
        <w:t>等、廃油せっけん、</w:t>
      </w:r>
      <w:r w:rsidR="00684E88">
        <w:rPr>
          <w:rFonts w:ascii="ＭＳ ゴシック" w:eastAsia="ＭＳ ゴシック" w:hAnsi="ＭＳ ゴシック" w:hint="eastAsia"/>
        </w:rPr>
        <w:t>縫製）</w:t>
      </w:r>
    </w:p>
    <w:p w:rsidR="00684E88" w:rsidRDefault="00684E8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○出向の取り組み（COOP二条店ふれあい喫茶、喫茶ぴあ　など）</w:t>
      </w:r>
    </w:p>
    <w:p w:rsidR="00684E88" w:rsidRDefault="00684E88" w:rsidP="00684E88">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○施設外就労の取り組み（介護事業所の配食事業、マンション清掃、駐輪場・駐車場清掃、聚楽デイサービス前清掃）</w:t>
      </w:r>
    </w:p>
    <w:p w:rsidR="00684E88" w:rsidRDefault="00684E88" w:rsidP="00684E88">
      <w:pPr>
        <w:ind w:firstLineChars="100" w:firstLine="210"/>
        <w:rPr>
          <w:rFonts w:ascii="ＭＳ ゴシック" w:eastAsia="ＭＳ ゴシック" w:hAnsi="ＭＳ ゴシック"/>
        </w:rPr>
      </w:pPr>
      <w:r>
        <w:rPr>
          <w:rFonts w:ascii="ＭＳ ゴシック" w:eastAsia="ＭＳ ゴシック" w:hAnsi="ＭＳ ゴシック" w:hint="eastAsia"/>
        </w:rPr>
        <w:t>○営業活動（いろんな事業所をまわり、カタログ販売活動）</w:t>
      </w:r>
    </w:p>
    <w:p w:rsidR="00EE1BC2" w:rsidRDefault="00EE1BC2" w:rsidP="003174FA">
      <w:pPr>
        <w:outlineLvl w:val="0"/>
        <w:rPr>
          <w:rFonts w:ascii="ＭＳ ゴシック" w:eastAsia="ＭＳ ゴシック" w:hAnsi="ＭＳ ゴシック"/>
        </w:rPr>
      </w:pPr>
    </w:p>
    <w:p w:rsidR="00684E88" w:rsidRDefault="00684E88" w:rsidP="0040383A">
      <w:pPr>
        <w:outlineLvl w:val="0"/>
        <w:rPr>
          <w:rFonts w:ascii="ＭＳ ゴシック" w:eastAsia="ＭＳ ゴシック" w:hAnsi="ＭＳ ゴシック"/>
        </w:rPr>
      </w:pPr>
      <w:r>
        <w:rPr>
          <w:rFonts w:ascii="ＭＳ ゴシック" w:eastAsia="ＭＳ ゴシック" w:hAnsi="ＭＳ ゴシック" w:hint="eastAsia"/>
        </w:rPr>
        <w:t>（２）生活支援</w:t>
      </w:r>
    </w:p>
    <w:p w:rsidR="00684E88" w:rsidRDefault="0040383A" w:rsidP="00684E88">
      <w:pPr>
        <w:rPr>
          <w:rFonts w:ascii="ＭＳ ゴシック" w:eastAsia="ＭＳ ゴシック" w:hAnsi="ＭＳ ゴシック"/>
        </w:rPr>
      </w:pPr>
      <w:r>
        <w:rPr>
          <w:rFonts w:ascii="ＭＳ ゴシック" w:eastAsia="ＭＳ ゴシック" w:hAnsi="ＭＳ ゴシック" w:hint="eastAsia"/>
        </w:rPr>
        <w:t xml:space="preserve">　　</w:t>
      </w:r>
      <w:r w:rsidR="004A17EF">
        <w:rPr>
          <w:rFonts w:ascii="ＭＳ ゴシック" w:eastAsia="ＭＳ ゴシック" w:hAnsi="ＭＳ ゴシック" w:hint="eastAsia"/>
        </w:rPr>
        <w:t>・自治会活動（毎月１回</w:t>
      </w:r>
      <w:r w:rsidR="00684E88">
        <w:rPr>
          <w:rFonts w:ascii="ＭＳ ゴシック" w:eastAsia="ＭＳ ゴシック" w:hAnsi="ＭＳ ゴシック" w:hint="eastAsia"/>
        </w:rPr>
        <w:t>）</w:t>
      </w:r>
    </w:p>
    <w:p w:rsidR="00684E88" w:rsidRDefault="00684E88" w:rsidP="00684E88">
      <w:pPr>
        <w:rPr>
          <w:rFonts w:ascii="ＭＳ ゴシック" w:eastAsia="ＭＳ ゴシック" w:hAnsi="ＭＳ ゴシック"/>
        </w:rPr>
      </w:pPr>
      <w:r>
        <w:rPr>
          <w:rFonts w:ascii="ＭＳ ゴシック" w:eastAsia="ＭＳ ゴシック" w:hAnsi="ＭＳ ゴシック" w:hint="eastAsia"/>
        </w:rPr>
        <w:t xml:space="preserve">　　　　　　きょうされん利用者部会</w:t>
      </w:r>
      <w:r w:rsidR="004A17EF">
        <w:rPr>
          <w:rFonts w:ascii="ＭＳ ゴシック" w:eastAsia="ＭＳ ゴシック" w:hAnsi="ＭＳ ゴシック" w:hint="eastAsia"/>
        </w:rPr>
        <w:t>及び全国大会</w:t>
      </w:r>
      <w:r w:rsidR="0040383A">
        <w:rPr>
          <w:rFonts w:ascii="ＭＳ ゴシック" w:eastAsia="ＭＳ ゴシック" w:hAnsi="ＭＳ ゴシック" w:hint="eastAsia"/>
        </w:rPr>
        <w:t>（京都大会）</w:t>
      </w:r>
      <w:r>
        <w:rPr>
          <w:rFonts w:ascii="ＭＳ ゴシック" w:eastAsia="ＭＳ ゴシック" w:hAnsi="ＭＳ ゴシック" w:hint="eastAsia"/>
        </w:rPr>
        <w:t>への参加</w:t>
      </w:r>
    </w:p>
    <w:p w:rsidR="00684E88" w:rsidRDefault="00684E88" w:rsidP="0040383A">
      <w:pPr>
        <w:ind w:firstLineChars="200" w:firstLine="420"/>
        <w:rPr>
          <w:rFonts w:ascii="ＭＳ ゴシック" w:eastAsia="ＭＳ ゴシック" w:hAnsi="ＭＳ ゴシック"/>
        </w:rPr>
      </w:pPr>
      <w:r>
        <w:rPr>
          <w:rFonts w:ascii="ＭＳ ゴシック" w:eastAsia="ＭＳ ゴシック" w:hAnsi="ＭＳ ゴシック" w:hint="eastAsia"/>
        </w:rPr>
        <w:t>・地域生活をおこなう上での生活相談・支援</w:t>
      </w:r>
    </w:p>
    <w:p w:rsidR="00684E88" w:rsidRDefault="00684E88" w:rsidP="0040383A">
      <w:pPr>
        <w:ind w:firstLineChars="200" w:firstLine="420"/>
        <w:rPr>
          <w:rFonts w:ascii="ＭＳ ゴシック" w:eastAsia="ＭＳ ゴシック" w:hAnsi="ＭＳ ゴシック"/>
        </w:rPr>
      </w:pPr>
      <w:r>
        <w:rPr>
          <w:rFonts w:ascii="ＭＳ ゴシック" w:eastAsia="ＭＳ ゴシック" w:hAnsi="ＭＳ ゴシック" w:hint="eastAsia"/>
        </w:rPr>
        <w:t>・健康診断の実施（年１回、２グループに分けて、第２中央病院）</w:t>
      </w:r>
    </w:p>
    <w:p w:rsidR="005E7D6B" w:rsidRDefault="0040383A" w:rsidP="004A17EF">
      <w:pPr>
        <w:rPr>
          <w:rFonts w:ascii="ＭＳ ゴシック" w:eastAsia="ＭＳ ゴシック" w:hAnsi="ＭＳ ゴシック"/>
        </w:rPr>
      </w:pPr>
      <w:r>
        <w:rPr>
          <w:rFonts w:ascii="ＭＳ ゴシック" w:eastAsia="ＭＳ ゴシック" w:hAnsi="ＭＳ ゴシック" w:hint="eastAsia"/>
        </w:rPr>
        <w:t xml:space="preserve">　　</w:t>
      </w:r>
      <w:r w:rsidR="004A17EF">
        <w:rPr>
          <w:rFonts w:ascii="ＭＳ ゴシック" w:eastAsia="ＭＳ ゴシック" w:hAnsi="ＭＳ ゴシック" w:hint="eastAsia"/>
        </w:rPr>
        <w:t xml:space="preserve">・宿泊実習（希望者対象に年１回～　　</w:t>
      </w:r>
      <w:r w:rsidR="00684E88">
        <w:rPr>
          <w:rFonts w:ascii="ＭＳ ゴシック" w:eastAsia="ＭＳ ゴシック" w:hAnsi="ＭＳ ゴシック" w:hint="eastAsia"/>
        </w:rPr>
        <w:t>回）</w:t>
      </w:r>
    </w:p>
    <w:p w:rsidR="00684E88" w:rsidRDefault="0040383A" w:rsidP="00684E88">
      <w:pPr>
        <w:rPr>
          <w:rFonts w:ascii="ＭＳ ゴシック" w:eastAsia="ＭＳ ゴシック" w:hAnsi="ＭＳ ゴシック"/>
        </w:rPr>
      </w:pPr>
      <w:r>
        <w:rPr>
          <w:rFonts w:ascii="ＭＳ ゴシック" w:eastAsia="ＭＳ ゴシック" w:hAnsi="ＭＳ ゴシック" w:hint="eastAsia"/>
        </w:rPr>
        <w:t xml:space="preserve">　　</w:t>
      </w:r>
      <w:r w:rsidR="00684E88">
        <w:rPr>
          <w:rFonts w:ascii="ＭＳ ゴシック" w:eastAsia="ＭＳ ゴシック" w:hAnsi="ＭＳ ゴシック" w:hint="eastAsia"/>
        </w:rPr>
        <w:t>・うたの会（不定期で年５回程度、地域のうたごえ祭典に参加）</w:t>
      </w:r>
    </w:p>
    <w:p w:rsidR="00684E88" w:rsidRDefault="0040383A" w:rsidP="00684E88">
      <w:pPr>
        <w:rPr>
          <w:rFonts w:ascii="ＭＳ ゴシック" w:eastAsia="ＭＳ ゴシック" w:hAnsi="ＭＳ ゴシック"/>
        </w:rPr>
      </w:pPr>
      <w:r>
        <w:rPr>
          <w:rFonts w:ascii="ＭＳ ゴシック" w:eastAsia="ＭＳ ゴシック" w:hAnsi="ＭＳ ゴシック" w:hint="eastAsia"/>
        </w:rPr>
        <w:t xml:space="preserve">　　</w:t>
      </w:r>
      <w:r w:rsidR="00684E88">
        <w:rPr>
          <w:rFonts w:ascii="ＭＳ ゴシック" w:eastAsia="ＭＳ ゴシック" w:hAnsi="ＭＳ ゴシック" w:hint="eastAsia"/>
        </w:rPr>
        <w:t>・避難訓練（年2回実施）</w:t>
      </w:r>
    </w:p>
    <w:p w:rsidR="00684E88" w:rsidRDefault="0040383A" w:rsidP="00684E88">
      <w:pPr>
        <w:rPr>
          <w:rFonts w:ascii="ＭＳ ゴシック" w:eastAsia="ＭＳ ゴシック" w:hAnsi="ＭＳ ゴシック"/>
        </w:rPr>
      </w:pPr>
      <w:r>
        <w:rPr>
          <w:rFonts w:ascii="ＭＳ ゴシック" w:eastAsia="ＭＳ ゴシック" w:hAnsi="ＭＳ ゴシック" w:hint="eastAsia"/>
        </w:rPr>
        <w:t xml:space="preserve">　　</w:t>
      </w:r>
      <w:r w:rsidR="00684E88">
        <w:rPr>
          <w:rFonts w:ascii="ＭＳ ゴシック" w:eastAsia="ＭＳ ゴシック" w:hAnsi="ＭＳ ゴシック" w:hint="eastAsia"/>
        </w:rPr>
        <w:t>・余暇活動（年</w:t>
      </w:r>
      <w:r w:rsidR="004A17EF">
        <w:rPr>
          <w:rFonts w:ascii="ＭＳ ゴシック" w:eastAsia="ＭＳ ゴシック" w:hAnsi="ＭＳ ゴシック" w:hint="eastAsia"/>
        </w:rPr>
        <w:t xml:space="preserve">　　</w:t>
      </w:r>
      <w:r w:rsidR="00684E88">
        <w:rPr>
          <w:rFonts w:ascii="ＭＳ ゴシック" w:eastAsia="ＭＳ ゴシック" w:hAnsi="ＭＳ ゴシック" w:hint="eastAsia"/>
        </w:rPr>
        <w:t>回</w:t>
      </w:r>
      <w:r w:rsidR="005E7D6B">
        <w:rPr>
          <w:rFonts w:ascii="ＭＳ ゴシック" w:eastAsia="ＭＳ ゴシック" w:hAnsi="ＭＳ ゴシック" w:hint="eastAsia"/>
        </w:rPr>
        <w:t xml:space="preserve">、祝日　</w:t>
      </w:r>
      <w:r w:rsidR="00684E88">
        <w:rPr>
          <w:rFonts w:ascii="ＭＳ ゴシック" w:eastAsia="ＭＳ ゴシック" w:hAnsi="ＭＳ ゴシック" w:hint="eastAsia"/>
        </w:rPr>
        <w:t>実施）</w:t>
      </w:r>
    </w:p>
    <w:p w:rsidR="00684E88" w:rsidRDefault="00684E88" w:rsidP="00684E88">
      <w:pPr>
        <w:ind w:firstLineChars="50" w:firstLine="105"/>
        <w:jc w:val="left"/>
        <w:rPr>
          <w:rFonts w:ascii="ＭＳ ゴシック" w:eastAsia="ＭＳ ゴシック" w:hAnsi="ＭＳ ゴシック"/>
        </w:rPr>
      </w:pPr>
    </w:p>
    <w:p w:rsidR="00684E88" w:rsidRDefault="00EF2812" w:rsidP="00EF2812">
      <w:pPr>
        <w:jc w:val="left"/>
        <w:rPr>
          <w:rFonts w:ascii="ＭＳ ゴシック" w:eastAsia="ＭＳ ゴシック" w:hAnsi="ＭＳ ゴシック"/>
        </w:rPr>
      </w:pPr>
      <w:r>
        <w:rPr>
          <w:rFonts w:ascii="ＭＳ ゴシック" w:eastAsia="ＭＳ ゴシック" w:hAnsi="ＭＳ ゴシック" w:hint="eastAsia"/>
        </w:rPr>
        <w:t>（</w:t>
      </w:r>
      <w:r w:rsidR="00684E88">
        <w:rPr>
          <w:rFonts w:ascii="ＭＳ ゴシック" w:eastAsia="ＭＳ ゴシック" w:hAnsi="ＭＳ ゴシック" w:hint="eastAsia"/>
        </w:rPr>
        <w:t>３）就労支援の取り組み</w:t>
      </w:r>
    </w:p>
    <w:p w:rsidR="00684E88" w:rsidRDefault="00684E88" w:rsidP="00684E88">
      <w:pPr>
        <w:jc w:val="left"/>
        <w:rPr>
          <w:rFonts w:ascii="ＭＳ ゴシック" w:eastAsia="ＭＳ ゴシック" w:hAnsi="ＭＳ ゴシック"/>
        </w:rPr>
      </w:pPr>
      <w:r>
        <w:rPr>
          <w:rFonts w:ascii="ＭＳ ゴシック" w:eastAsia="ＭＳ ゴシック" w:hAnsi="ＭＳ ゴシック" w:hint="eastAsia"/>
        </w:rPr>
        <w:t xml:space="preserve">　　就労を希望する利用者に対して、様々な関係機関と連携をとり、就労を支援します。</w:t>
      </w:r>
    </w:p>
    <w:p w:rsidR="00684E88" w:rsidRDefault="00684E88" w:rsidP="00684E88">
      <w:pPr>
        <w:rPr>
          <w:rFonts w:ascii="ＭＳ ゴシック" w:eastAsia="ＭＳ ゴシック" w:hAnsi="ＭＳ ゴシック"/>
        </w:rPr>
      </w:pPr>
    </w:p>
    <w:p w:rsidR="00684E88" w:rsidRDefault="00684E88" w:rsidP="0040383A">
      <w:pPr>
        <w:rPr>
          <w:rFonts w:ascii="ＭＳ ゴシック" w:eastAsia="ＭＳ ゴシック" w:hAnsi="ＭＳ ゴシック"/>
        </w:rPr>
      </w:pPr>
      <w:r>
        <w:rPr>
          <w:rFonts w:ascii="ＭＳ ゴシック" w:eastAsia="ＭＳ ゴシック" w:hAnsi="ＭＳ ゴシック" w:hint="eastAsia"/>
        </w:rPr>
        <w:t>（４）給食の提供</w:t>
      </w:r>
    </w:p>
    <w:p w:rsidR="00684E88" w:rsidRDefault="00684E88" w:rsidP="0040383A">
      <w:pPr>
        <w:ind w:firstLineChars="200" w:firstLine="420"/>
        <w:rPr>
          <w:rFonts w:ascii="ＭＳ ゴシック" w:eastAsia="ＭＳ ゴシック" w:hAnsi="ＭＳ ゴシック"/>
        </w:rPr>
      </w:pPr>
      <w:r>
        <w:rPr>
          <w:rFonts w:ascii="ＭＳ ゴシック" w:eastAsia="ＭＳ ゴシック" w:hAnsi="ＭＳ ゴシック" w:hint="eastAsia"/>
        </w:rPr>
        <w:t>・毎週水曜日、希望者を対象に給食を提供します。（１食４００円）</w:t>
      </w:r>
    </w:p>
    <w:p w:rsidR="00684E88" w:rsidRDefault="00684E88" w:rsidP="0040383A">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・月１回給食会議を開催。管理栄養士に参加してもらい指導・助言をもらい内容の充実を図る。</w:t>
      </w:r>
    </w:p>
    <w:p w:rsidR="00684E88" w:rsidRDefault="00684E88" w:rsidP="0040383A">
      <w:pPr>
        <w:ind w:firstLineChars="200" w:firstLine="420"/>
        <w:rPr>
          <w:rFonts w:ascii="ＭＳ ゴシック" w:eastAsia="ＭＳ ゴシック" w:hAnsi="ＭＳ ゴシック"/>
        </w:rPr>
      </w:pPr>
      <w:r>
        <w:rPr>
          <w:rFonts w:ascii="ＭＳ ゴシック" w:eastAsia="ＭＳ ゴシック" w:hAnsi="ＭＳ ゴシック" w:hint="eastAsia"/>
        </w:rPr>
        <w:t>・家族へ提供している給食の内容を知らせ、情報を提供する。</w:t>
      </w:r>
    </w:p>
    <w:p w:rsidR="00EF2812" w:rsidRDefault="00EF2812" w:rsidP="0040383A">
      <w:pPr>
        <w:ind w:firstLineChars="200" w:firstLine="420"/>
        <w:rPr>
          <w:rFonts w:ascii="ＭＳ ゴシック" w:eastAsia="ＭＳ ゴシック" w:hAnsi="ＭＳ ゴシック"/>
        </w:rPr>
      </w:pPr>
    </w:p>
    <w:p w:rsidR="004A17EF" w:rsidRDefault="004A17EF" w:rsidP="00C77E07">
      <w:pPr>
        <w:ind w:left="840" w:hangingChars="400" w:hanging="840"/>
        <w:rPr>
          <w:rFonts w:ascii="ＭＳ ゴシック" w:eastAsia="ＭＳ ゴシック" w:hAnsi="ＭＳ ゴシック"/>
        </w:rPr>
      </w:pPr>
      <w:r>
        <w:rPr>
          <w:rFonts w:ascii="ＭＳ ゴシック" w:eastAsia="ＭＳ ゴシック" w:hAnsi="ＭＳ ゴシック" w:hint="eastAsia"/>
        </w:rPr>
        <w:t>（５）すてっぷ糸屋の耐震補強工事が行われる期間（４～５ヶ月）の仮設場所を確保</w:t>
      </w:r>
      <w:r w:rsidR="00E40000">
        <w:rPr>
          <w:rFonts w:ascii="ＭＳ ゴシック" w:eastAsia="ＭＳ ゴシック" w:hAnsi="ＭＳ ゴシック" w:hint="eastAsia"/>
        </w:rPr>
        <w:t>し仲間が安心して安全に事業所へ通</w:t>
      </w:r>
      <w:r w:rsidR="00C77E07">
        <w:rPr>
          <w:rFonts w:ascii="ＭＳ ゴシック" w:eastAsia="ＭＳ ゴシック" w:hAnsi="ＭＳ ゴシック" w:hint="eastAsia"/>
        </w:rPr>
        <w:t>所できるようにします。</w:t>
      </w:r>
    </w:p>
    <w:p w:rsidR="00EF2812" w:rsidRDefault="00EF2812" w:rsidP="00C77E07">
      <w:pPr>
        <w:ind w:left="840" w:hangingChars="400" w:hanging="840"/>
        <w:rPr>
          <w:rFonts w:ascii="ＭＳ ゴシック" w:eastAsia="ＭＳ ゴシック" w:hAnsi="ＭＳ ゴシック"/>
        </w:rPr>
      </w:pPr>
    </w:p>
    <w:p w:rsidR="00C77E07" w:rsidRDefault="00C77E07" w:rsidP="00C77E07">
      <w:pPr>
        <w:ind w:left="840" w:hangingChars="400" w:hanging="840"/>
        <w:rPr>
          <w:rFonts w:ascii="ＭＳ ゴシック" w:eastAsia="ＭＳ ゴシック" w:hAnsi="ＭＳ ゴシック"/>
        </w:rPr>
      </w:pPr>
      <w:r>
        <w:rPr>
          <w:rFonts w:ascii="ＭＳ ゴシック" w:eastAsia="ＭＳ ゴシック" w:hAnsi="ＭＳ ゴシック" w:hint="eastAsia"/>
        </w:rPr>
        <w:t>（６）きょうされん全国大会（京都）の成功に向けて、構成団体としてその一翼を担います。</w:t>
      </w:r>
    </w:p>
    <w:p w:rsidR="00C77E07" w:rsidRDefault="004A17EF" w:rsidP="00684E88">
      <w:pPr>
        <w:rPr>
          <w:rFonts w:ascii="ＭＳ ゴシック" w:eastAsia="ＭＳ ゴシック" w:hAnsi="ＭＳ ゴシック"/>
        </w:rPr>
      </w:pPr>
      <w:r>
        <w:rPr>
          <w:rFonts w:ascii="ＭＳ ゴシック" w:eastAsia="ＭＳ ゴシック" w:hAnsi="ＭＳ ゴシック" w:hint="eastAsia"/>
        </w:rPr>
        <w:t xml:space="preserve">　　　　</w:t>
      </w:r>
    </w:p>
    <w:p w:rsidR="00EF2812" w:rsidRDefault="00EF2812" w:rsidP="00684E88">
      <w:pPr>
        <w:rPr>
          <w:rFonts w:ascii="ＭＳ ゴシック" w:eastAsia="ＭＳ ゴシック" w:hAnsi="ＭＳ ゴシック"/>
        </w:rPr>
      </w:pPr>
    </w:p>
    <w:p w:rsidR="00EF2812" w:rsidRDefault="00EF2812" w:rsidP="00684E88">
      <w:pPr>
        <w:rPr>
          <w:rFonts w:ascii="ＭＳ ゴシック" w:eastAsia="ＭＳ ゴシック" w:hAnsi="ＭＳ ゴシック"/>
        </w:rPr>
      </w:pPr>
    </w:p>
    <w:p w:rsidR="00EF2812" w:rsidRDefault="00EF2812" w:rsidP="00684E88">
      <w:pPr>
        <w:rPr>
          <w:rFonts w:ascii="ＭＳ ゴシック" w:eastAsia="ＭＳ ゴシック" w:hAnsi="ＭＳ ゴシック"/>
        </w:rPr>
      </w:pPr>
    </w:p>
    <w:p w:rsidR="00684E88" w:rsidRDefault="00684E88" w:rsidP="00684E88">
      <w:pPr>
        <w:ind w:firstLineChars="100" w:firstLine="240"/>
        <w:jc w:val="left"/>
        <w:rPr>
          <w:sz w:val="24"/>
          <w:szCs w:val="24"/>
          <w:bdr w:val="single" w:sz="4" w:space="0" w:color="auto" w:frame="1"/>
        </w:rPr>
      </w:pPr>
      <w:r>
        <w:rPr>
          <w:rFonts w:ascii="ＭＳ ゴシック" w:eastAsia="ＭＳ ゴシック" w:hAnsi="ＭＳ ゴシック" w:hint="eastAsia"/>
          <w:sz w:val="24"/>
          <w:szCs w:val="24"/>
          <w:bdr w:val="single" w:sz="4" w:space="0" w:color="auto" w:frame="1"/>
        </w:rPr>
        <w:t>指定特定相談支援事業</w:t>
      </w:r>
    </w:p>
    <w:p w:rsidR="00684E88" w:rsidRDefault="00684E88" w:rsidP="00684E88">
      <w:pPr>
        <w:ind w:firstLineChars="100" w:firstLine="220"/>
        <w:jc w:val="left"/>
        <w:rPr>
          <w:sz w:val="22"/>
          <w:szCs w:val="22"/>
        </w:rPr>
      </w:pPr>
      <w:r>
        <w:rPr>
          <w:rFonts w:hint="eastAsia"/>
          <w:sz w:val="22"/>
          <w:szCs w:val="22"/>
        </w:rPr>
        <w:t>本人が主体者として、働くこと・暮らすこと・余暇の過ごしの願いや課題を明らかにして、一人ひとりの良さや能力を引き出しながら、総合的なプランを作成していきます。</w:t>
      </w:r>
    </w:p>
    <w:p w:rsidR="00832E63" w:rsidRDefault="00684E88" w:rsidP="00684E88">
      <w:pPr>
        <w:ind w:leftChars="100" w:left="3070" w:hangingChars="1300" w:hanging="2860"/>
        <w:rPr>
          <w:sz w:val="22"/>
          <w:szCs w:val="22"/>
        </w:rPr>
      </w:pPr>
      <w:r>
        <w:rPr>
          <w:rFonts w:hint="eastAsia"/>
          <w:sz w:val="22"/>
          <w:szCs w:val="22"/>
        </w:rPr>
        <w:t>家族や関係機関</w:t>
      </w:r>
      <w:r w:rsidR="00832E63">
        <w:rPr>
          <w:rFonts w:hint="eastAsia"/>
          <w:sz w:val="22"/>
          <w:szCs w:val="22"/>
        </w:rPr>
        <w:t>とのつながりを大切に、とりわけ同法人内の日中事業所やグループホー</w:t>
      </w:r>
    </w:p>
    <w:p w:rsidR="00684E88" w:rsidRDefault="00684E88" w:rsidP="00832E63">
      <w:pPr>
        <w:ind w:leftChars="100" w:left="3070" w:hangingChars="1300" w:hanging="2860"/>
        <w:rPr>
          <w:sz w:val="22"/>
          <w:szCs w:val="22"/>
        </w:rPr>
      </w:pPr>
      <w:r>
        <w:rPr>
          <w:rFonts w:hint="eastAsia"/>
          <w:sz w:val="22"/>
          <w:szCs w:val="22"/>
        </w:rPr>
        <w:t>ム・ショートステイと連携して、支援をすすめていきます。</w:t>
      </w:r>
    </w:p>
    <w:p w:rsidR="00916647" w:rsidRPr="00C77E07" w:rsidRDefault="00916647" w:rsidP="00C77E07">
      <w:pPr>
        <w:rPr>
          <w:rFonts w:ascii="ＭＳ ゴシック" w:eastAsia="ＭＳ ゴシック" w:hAnsi="ＭＳ ゴシック"/>
          <w:sz w:val="22"/>
          <w:szCs w:val="22"/>
        </w:rPr>
      </w:pPr>
    </w:p>
    <w:sectPr w:rsidR="00916647" w:rsidRPr="00C77E07" w:rsidSect="00EF28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52" w:rsidRDefault="00F47F52" w:rsidP="00613B75">
      <w:r>
        <w:separator/>
      </w:r>
    </w:p>
  </w:endnote>
  <w:endnote w:type="continuationSeparator" w:id="0">
    <w:p w:rsidR="00F47F52" w:rsidRDefault="00F47F52" w:rsidP="006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52" w:rsidRDefault="00F47F52" w:rsidP="00613B75">
      <w:r>
        <w:separator/>
      </w:r>
    </w:p>
  </w:footnote>
  <w:footnote w:type="continuationSeparator" w:id="0">
    <w:p w:rsidR="00F47F52" w:rsidRDefault="00F47F52" w:rsidP="00613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83"/>
    <w:multiLevelType w:val="hybridMultilevel"/>
    <w:tmpl w:val="A296E852"/>
    <w:lvl w:ilvl="0" w:tplc="F0022B0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161890"/>
    <w:multiLevelType w:val="hybridMultilevel"/>
    <w:tmpl w:val="529CA11A"/>
    <w:lvl w:ilvl="0" w:tplc="05CE1248">
      <w:start w:val="2"/>
      <w:numFmt w:val="decimalFullWidth"/>
      <w:lvlText w:val="（%1）"/>
      <w:lvlJc w:val="left"/>
      <w:pPr>
        <w:ind w:left="720" w:hanging="720"/>
      </w:pPr>
      <w:rPr>
        <w:rFonts w:hint="default"/>
      </w:rPr>
    </w:lvl>
    <w:lvl w:ilvl="1" w:tplc="1108D3E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D2066D"/>
    <w:multiLevelType w:val="hybridMultilevel"/>
    <w:tmpl w:val="CE2AD82C"/>
    <w:lvl w:ilvl="0" w:tplc="428091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A425AA"/>
    <w:multiLevelType w:val="hybridMultilevel"/>
    <w:tmpl w:val="F1FE4FBA"/>
    <w:lvl w:ilvl="0" w:tplc="BC78F37E">
      <w:start w:val="1"/>
      <w:numFmt w:val="decimalEnclosedCircle"/>
      <w:lvlText w:val="%1"/>
      <w:lvlJc w:val="left"/>
      <w:pPr>
        <w:ind w:left="580" w:hanging="36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4">
    <w:nsid w:val="0F600D80"/>
    <w:multiLevelType w:val="hybridMultilevel"/>
    <w:tmpl w:val="9EE0A312"/>
    <w:lvl w:ilvl="0" w:tplc="960E1A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214015"/>
    <w:multiLevelType w:val="hybridMultilevel"/>
    <w:tmpl w:val="F74A8976"/>
    <w:lvl w:ilvl="0" w:tplc="01D2478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3C001575"/>
    <w:multiLevelType w:val="hybridMultilevel"/>
    <w:tmpl w:val="6DF60FBA"/>
    <w:lvl w:ilvl="0" w:tplc="911E932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AD699D"/>
    <w:multiLevelType w:val="hybridMultilevel"/>
    <w:tmpl w:val="3DA68A24"/>
    <w:lvl w:ilvl="0" w:tplc="F9E6B480">
      <w:start w:val="1"/>
      <w:numFmt w:val="decimalEnclosedCircle"/>
      <w:lvlText w:val="%1"/>
      <w:lvlJc w:val="left"/>
      <w:pPr>
        <w:ind w:left="644" w:hanging="36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8">
    <w:nsid w:val="56594EEE"/>
    <w:multiLevelType w:val="hybridMultilevel"/>
    <w:tmpl w:val="C7604EAC"/>
    <w:lvl w:ilvl="0" w:tplc="8732F07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5EFD5034"/>
    <w:multiLevelType w:val="hybridMultilevel"/>
    <w:tmpl w:val="D70ECE50"/>
    <w:lvl w:ilvl="0" w:tplc="E484548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F87111"/>
    <w:multiLevelType w:val="hybridMultilevel"/>
    <w:tmpl w:val="A6F82768"/>
    <w:lvl w:ilvl="0" w:tplc="E68AE25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C9286D"/>
    <w:multiLevelType w:val="hybridMultilevel"/>
    <w:tmpl w:val="60645D68"/>
    <w:lvl w:ilvl="0" w:tplc="4A2AAC1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2271CD"/>
    <w:multiLevelType w:val="hybridMultilevel"/>
    <w:tmpl w:val="369A031C"/>
    <w:lvl w:ilvl="0" w:tplc="A6ACA1F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6177CB"/>
    <w:multiLevelType w:val="hybridMultilevel"/>
    <w:tmpl w:val="3162DB1A"/>
    <w:lvl w:ilvl="0" w:tplc="CD26ABE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2C3E4F"/>
    <w:multiLevelType w:val="hybridMultilevel"/>
    <w:tmpl w:val="B520161E"/>
    <w:lvl w:ilvl="0" w:tplc="C106AAB6">
      <w:start w:val="4"/>
      <w:numFmt w:val="decimalEnclosedCircle"/>
      <w:lvlText w:val="%1"/>
      <w:lvlJc w:val="left"/>
      <w:pPr>
        <w:ind w:left="856" w:hanging="360"/>
      </w:pPr>
    </w:lvl>
    <w:lvl w:ilvl="1" w:tplc="04090017">
      <w:start w:val="1"/>
      <w:numFmt w:val="aiueoFullWidth"/>
      <w:lvlText w:val="(%2)"/>
      <w:lvlJc w:val="left"/>
      <w:pPr>
        <w:ind w:left="1336" w:hanging="420"/>
      </w:pPr>
    </w:lvl>
    <w:lvl w:ilvl="2" w:tplc="04090011">
      <w:start w:val="1"/>
      <w:numFmt w:val="decimalEnclosedCircle"/>
      <w:lvlText w:val="%3"/>
      <w:lvlJc w:val="left"/>
      <w:pPr>
        <w:ind w:left="1756" w:hanging="420"/>
      </w:pPr>
    </w:lvl>
    <w:lvl w:ilvl="3" w:tplc="0409000F">
      <w:start w:val="1"/>
      <w:numFmt w:val="decimal"/>
      <w:lvlText w:val="%4."/>
      <w:lvlJc w:val="left"/>
      <w:pPr>
        <w:ind w:left="2176" w:hanging="420"/>
      </w:pPr>
    </w:lvl>
    <w:lvl w:ilvl="4" w:tplc="04090017">
      <w:start w:val="1"/>
      <w:numFmt w:val="aiueoFullWidth"/>
      <w:lvlText w:val="(%5)"/>
      <w:lvlJc w:val="left"/>
      <w:pPr>
        <w:ind w:left="2596" w:hanging="420"/>
      </w:pPr>
    </w:lvl>
    <w:lvl w:ilvl="5" w:tplc="04090011">
      <w:start w:val="1"/>
      <w:numFmt w:val="decimalEnclosedCircle"/>
      <w:lvlText w:val="%6"/>
      <w:lvlJc w:val="left"/>
      <w:pPr>
        <w:ind w:left="3016" w:hanging="420"/>
      </w:pPr>
    </w:lvl>
    <w:lvl w:ilvl="6" w:tplc="0409000F">
      <w:start w:val="1"/>
      <w:numFmt w:val="decimal"/>
      <w:lvlText w:val="%7."/>
      <w:lvlJc w:val="left"/>
      <w:pPr>
        <w:ind w:left="3436" w:hanging="420"/>
      </w:pPr>
    </w:lvl>
    <w:lvl w:ilvl="7" w:tplc="04090017">
      <w:start w:val="1"/>
      <w:numFmt w:val="aiueoFullWidth"/>
      <w:lvlText w:val="(%8)"/>
      <w:lvlJc w:val="left"/>
      <w:pPr>
        <w:ind w:left="3856" w:hanging="420"/>
      </w:pPr>
    </w:lvl>
    <w:lvl w:ilvl="8" w:tplc="04090011">
      <w:start w:val="1"/>
      <w:numFmt w:val="decimalEnclosedCircle"/>
      <w:lvlText w:val="%9"/>
      <w:lvlJc w:val="left"/>
      <w:pPr>
        <w:ind w:left="4276"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9"/>
  </w:num>
  <w:num w:numId="10">
    <w:abstractNumId w:val="0"/>
  </w:num>
  <w:num w:numId="11">
    <w:abstractNumId w:val="13"/>
  </w:num>
  <w:num w:numId="12">
    <w:abstractNumId w:val="10"/>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88"/>
    <w:rsid w:val="000509AE"/>
    <w:rsid w:val="0010751F"/>
    <w:rsid w:val="0012594C"/>
    <w:rsid w:val="00286D31"/>
    <w:rsid w:val="002B7C9E"/>
    <w:rsid w:val="00305A15"/>
    <w:rsid w:val="003174FA"/>
    <w:rsid w:val="003C5312"/>
    <w:rsid w:val="0040383A"/>
    <w:rsid w:val="00494126"/>
    <w:rsid w:val="004A17EF"/>
    <w:rsid w:val="00577D33"/>
    <w:rsid w:val="005E7D6B"/>
    <w:rsid w:val="00613B75"/>
    <w:rsid w:val="00684E88"/>
    <w:rsid w:val="00690B38"/>
    <w:rsid w:val="006A7158"/>
    <w:rsid w:val="007C2575"/>
    <w:rsid w:val="00832E63"/>
    <w:rsid w:val="008F0487"/>
    <w:rsid w:val="00916647"/>
    <w:rsid w:val="0092440A"/>
    <w:rsid w:val="00927DC0"/>
    <w:rsid w:val="00952658"/>
    <w:rsid w:val="00A11AC6"/>
    <w:rsid w:val="00A3762A"/>
    <w:rsid w:val="00AF0AB1"/>
    <w:rsid w:val="00AF7B3F"/>
    <w:rsid w:val="00B06575"/>
    <w:rsid w:val="00C16881"/>
    <w:rsid w:val="00C21D0E"/>
    <w:rsid w:val="00C71954"/>
    <w:rsid w:val="00C77E07"/>
    <w:rsid w:val="00E01820"/>
    <w:rsid w:val="00E40000"/>
    <w:rsid w:val="00E55862"/>
    <w:rsid w:val="00E65A12"/>
    <w:rsid w:val="00EA1DAC"/>
    <w:rsid w:val="00EE1BC2"/>
    <w:rsid w:val="00EE686D"/>
    <w:rsid w:val="00EF2812"/>
    <w:rsid w:val="00F47F52"/>
    <w:rsid w:val="00F5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88"/>
    <w:pPr>
      <w:widowControl w:val="0"/>
      <w:jc w:val="both"/>
    </w:pPr>
    <w:rPr>
      <w:rFonts w:ascii="ＭＳ Ｐゴシック" w:eastAsia="ＭＳ Ｐゴシック" w:hAnsi="ＭＳ Ｐ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D6B"/>
    <w:pPr>
      <w:ind w:leftChars="400" w:left="840"/>
    </w:pPr>
  </w:style>
  <w:style w:type="paragraph" w:styleId="a4">
    <w:name w:val="header"/>
    <w:basedOn w:val="a"/>
    <w:link w:val="a5"/>
    <w:uiPriority w:val="99"/>
    <w:unhideWhenUsed/>
    <w:rsid w:val="00613B75"/>
    <w:pPr>
      <w:tabs>
        <w:tab w:val="center" w:pos="4252"/>
        <w:tab w:val="right" w:pos="8504"/>
      </w:tabs>
      <w:snapToGrid w:val="0"/>
    </w:pPr>
  </w:style>
  <w:style w:type="character" w:customStyle="1" w:styleId="a5">
    <w:name w:val="ヘッダー (文字)"/>
    <w:basedOn w:val="a0"/>
    <w:link w:val="a4"/>
    <w:uiPriority w:val="99"/>
    <w:rsid w:val="00613B75"/>
    <w:rPr>
      <w:rFonts w:ascii="ＭＳ Ｐゴシック" w:eastAsia="ＭＳ Ｐゴシック" w:hAnsi="ＭＳ Ｐゴシック" w:cs="Times New Roman"/>
      <w:szCs w:val="21"/>
    </w:rPr>
  </w:style>
  <w:style w:type="paragraph" w:styleId="a6">
    <w:name w:val="footer"/>
    <w:basedOn w:val="a"/>
    <w:link w:val="a7"/>
    <w:uiPriority w:val="99"/>
    <w:unhideWhenUsed/>
    <w:rsid w:val="00613B75"/>
    <w:pPr>
      <w:tabs>
        <w:tab w:val="center" w:pos="4252"/>
        <w:tab w:val="right" w:pos="8504"/>
      </w:tabs>
      <w:snapToGrid w:val="0"/>
    </w:pPr>
  </w:style>
  <w:style w:type="character" w:customStyle="1" w:styleId="a7">
    <w:name w:val="フッター (文字)"/>
    <w:basedOn w:val="a0"/>
    <w:link w:val="a6"/>
    <w:uiPriority w:val="99"/>
    <w:rsid w:val="00613B75"/>
    <w:rPr>
      <w:rFonts w:ascii="ＭＳ Ｐゴシック" w:eastAsia="ＭＳ Ｐゴシック" w:hAnsi="ＭＳ Ｐゴシック" w:cs="Times New Roman"/>
      <w:szCs w:val="21"/>
    </w:rPr>
  </w:style>
  <w:style w:type="paragraph" w:styleId="a8">
    <w:name w:val="Balloon Text"/>
    <w:basedOn w:val="a"/>
    <w:link w:val="a9"/>
    <w:uiPriority w:val="99"/>
    <w:semiHidden/>
    <w:unhideWhenUsed/>
    <w:rsid w:val="00C77E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E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88"/>
    <w:pPr>
      <w:widowControl w:val="0"/>
      <w:jc w:val="both"/>
    </w:pPr>
    <w:rPr>
      <w:rFonts w:ascii="ＭＳ Ｐゴシック" w:eastAsia="ＭＳ Ｐゴシック" w:hAnsi="ＭＳ Ｐ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D6B"/>
    <w:pPr>
      <w:ind w:leftChars="400" w:left="840"/>
    </w:pPr>
  </w:style>
  <w:style w:type="paragraph" w:styleId="a4">
    <w:name w:val="header"/>
    <w:basedOn w:val="a"/>
    <w:link w:val="a5"/>
    <w:uiPriority w:val="99"/>
    <w:unhideWhenUsed/>
    <w:rsid w:val="00613B75"/>
    <w:pPr>
      <w:tabs>
        <w:tab w:val="center" w:pos="4252"/>
        <w:tab w:val="right" w:pos="8504"/>
      </w:tabs>
      <w:snapToGrid w:val="0"/>
    </w:pPr>
  </w:style>
  <w:style w:type="character" w:customStyle="1" w:styleId="a5">
    <w:name w:val="ヘッダー (文字)"/>
    <w:basedOn w:val="a0"/>
    <w:link w:val="a4"/>
    <w:uiPriority w:val="99"/>
    <w:rsid w:val="00613B75"/>
    <w:rPr>
      <w:rFonts w:ascii="ＭＳ Ｐゴシック" w:eastAsia="ＭＳ Ｐゴシック" w:hAnsi="ＭＳ Ｐゴシック" w:cs="Times New Roman"/>
      <w:szCs w:val="21"/>
    </w:rPr>
  </w:style>
  <w:style w:type="paragraph" w:styleId="a6">
    <w:name w:val="footer"/>
    <w:basedOn w:val="a"/>
    <w:link w:val="a7"/>
    <w:uiPriority w:val="99"/>
    <w:unhideWhenUsed/>
    <w:rsid w:val="00613B75"/>
    <w:pPr>
      <w:tabs>
        <w:tab w:val="center" w:pos="4252"/>
        <w:tab w:val="right" w:pos="8504"/>
      </w:tabs>
      <w:snapToGrid w:val="0"/>
    </w:pPr>
  </w:style>
  <w:style w:type="character" w:customStyle="1" w:styleId="a7">
    <w:name w:val="フッター (文字)"/>
    <w:basedOn w:val="a0"/>
    <w:link w:val="a6"/>
    <w:uiPriority w:val="99"/>
    <w:rsid w:val="00613B75"/>
    <w:rPr>
      <w:rFonts w:ascii="ＭＳ Ｐゴシック" w:eastAsia="ＭＳ Ｐゴシック" w:hAnsi="ＭＳ Ｐゴシック" w:cs="Times New Roman"/>
      <w:szCs w:val="21"/>
    </w:rPr>
  </w:style>
  <w:style w:type="paragraph" w:styleId="a8">
    <w:name w:val="Balloon Text"/>
    <w:basedOn w:val="a"/>
    <w:link w:val="a9"/>
    <w:uiPriority w:val="99"/>
    <w:semiHidden/>
    <w:unhideWhenUsed/>
    <w:rsid w:val="00C77E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E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5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8D6E-DAF1-466C-A1CE-7D5FE5AE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Kwork</dc:creator>
  <cp:lastModifiedBy>Kwork</cp:lastModifiedBy>
  <cp:revision>2</cp:revision>
  <cp:lastPrinted>2018-03-20T00:36:00Z</cp:lastPrinted>
  <dcterms:created xsi:type="dcterms:W3CDTF">2018-08-07T02:53:00Z</dcterms:created>
  <dcterms:modified xsi:type="dcterms:W3CDTF">2018-08-07T02:53:00Z</dcterms:modified>
</cp:coreProperties>
</file>